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7EDF3" w14:textId="4326F44F" w:rsidR="00700C1F" w:rsidRPr="003947A5" w:rsidRDefault="00700C1F" w:rsidP="00700C1F">
      <w:pPr>
        <w:spacing w:after="0" w:line="240" w:lineRule="auto"/>
        <w:jc w:val="center"/>
        <w:rPr>
          <w:rFonts w:ascii="Arial" w:eastAsia="Times New Roman" w:hAnsi="Arial" w:cs="Arial"/>
          <w:bCs/>
          <w:i/>
          <w:lang w:val="es-ES_tradnl" w:eastAsia="es-ES"/>
        </w:rPr>
      </w:pPr>
      <w:r w:rsidRPr="003947A5">
        <w:rPr>
          <w:rFonts w:ascii="Arial" w:eastAsia="Times New Roman" w:hAnsi="Arial" w:cs="Arial"/>
          <w:bCs/>
          <w:i/>
          <w:lang w:val="es-ES_tradnl" w:eastAsia="es-ES"/>
        </w:rPr>
        <w:t xml:space="preserve">GUÍA DE TRABAJO DE </w:t>
      </w:r>
      <w:r w:rsidR="00AA0AFD" w:rsidRPr="003947A5">
        <w:rPr>
          <w:rFonts w:ascii="Arial" w:eastAsia="Times New Roman" w:hAnsi="Arial" w:cs="Arial"/>
          <w:bCs/>
          <w:i/>
          <w:lang w:val="es-ES_tradnl" w:eastAsia="es-ES"/>
        </w:rPr>
        <w:t>NECESIDADES PSICOSOCIALES</w:t>
      </w:r>
      <w:r w:rsidRPr="003947A5">
        <w:rPr>
          <w:rFonts w:ascii="Arial" w:eastAsia="Times New Roman" w:hAnsi="Arial" w:cs="Arial"/>
          <w:bCs/>
          <w:i/>
          <w:lang w:val="es-ES_tradnl" w:eastAsia="es-ES"/>
        </w:rPr>
        <w:t xml:space="preserve"> DEL ADULTO MAYOR. -</w:t>
      </w:r>
    </w:p>
    <w:p w14:paraId="755E5F63" w14:textId="77777777" w:rsidR="003763EC" w:rsidRPr="003947A5" w:rsidRDefault="003763EC" w:rsidP="00700C1F">
      <w:pPr>
        <w:spacing w:after="0" w:line="240" w:lineRule="auto"/>
        <w:jc w:val="both"/>
        <w:rPr>
          <w:rFonts w:ascii="Arial" w:eastAsia="Times New Roman" w:hAnsi="Arial" w:cs="Arial"/>
          <w:b/>
          <w:bCs/>
          <w:lang w:val="es-ES_tradnl" w:eastAsia="es-ES"/>
        </w:rPr>
      </w:pPr>
    </w:p>
    <w:p w14:paraId="4D50D76E" w14:textId="11473F91" w:rsidR="00700C1F" w:rsidRPr="003947A5" w:rsidRDefault="00700C1F" w:rsidP="00700C1F">
      <w:pPr>
        <w:spacing w:after="0" w:line="240" w:lineRule="auto"/>
        <w:jc w:val="both"/>
        <w:rPr>
          <w:rFonts w:ascii="Arial" w:eastAsia="Times New Roman" w:hAnsi="Arial" w:cs="Arial"/>
          <w:b/>
          <w:bCs/>
          <w:lang w:val="es-ES_tradnl" w:eastAsia="es-ES"/>
        </w:rPr>
      </w:pPr>
      <w:r w:rsidRPr="003947A5">
        <w:rPr>
          <w:rFonts w:ascii="Arial" w:eastAsia="Times New Roman" w:hAnsi="Arial" w:cs="Arial"/>
          <w:b/>
          <w:bCs/>
          <w:lang w:val="es-ES_tradnl" w:eastAsia="es-ES"/>
        </w:rPr>
        <w:t>Docente:  Paulina Navarrete A.</w:t>
      </w:r>
    </w:p>
    <w:p w14:paraId="31657752" w14:textId="1B4B0F29" w:rsidR="00700C1F" w:rsidRPr="003947A5" w:rsidRDefault="00700C1F" w:rsidP="00700C1F">
      <w:pPr>
        <w:spacing w:after="0" w:line="240" w:lineRule="auto"/>
        <w:jc w:val="both"/>
        <w:rPr>
          <w:rFonts w:ascii="Arial" w:eastAsia="Times New Roman" w:hAnsi="Arial" w:cs="Arial"/>
          <w:b/>
          <w:bCs/>
          <w:lang w:val="es-ES_tradnl" w:eastAsia="es-ES"/>
        </w:rPr>
      </w:pPr>
      <w:r w:rsidRPr="003947A5">
        <w:rPr>
          <w:rFonts w:ascii="Arial" w:eastAsia="Times New Roman" w:hAnsi="Arial" w:cs="Arial"/>
          <w:b/>
          <w:bCs/>
          <w:lang w:val="es-ES_tradnl" w:eastAsia="es-ES"/>
        </w:rPr>
        <w:t>Nivel:       Cuarto medio Atención adulto mayor</w:t>
      </w:r>
      <w:r w:rsidR="005B66B9" w:rsidRPr="003947A5">
        <w:rPr>
          <w:rFonts w:ascii="Arial" w:eastAsia="Times New Roman" w:hAnsi="Arial" w:cs="Arial"/>
          <w:b/>
          <w:bCs/>
          <w:lang w:val="es-ES_tradnl" w:eastAsia="es-ES"/>
        </w:rPr>
        <w:t>.</w:t>
      </w:r>
    </w:p>
    <w:p w14:paraId="236F086B" w14:textId="77777777" w:rsidR="00AA0AFD" w:rsidRPr="003947A5" w:rsidRDefault="00700C1F" w:rsidP="00AA0AFD">
      <w:pPr>
        <w:spacing w:after="0" w:line="240" w:lineRule="auto"/>
        <w:jc w:val="both"/>
        <w:rPr>
          <w:rFonts w:ascii="Arial" w:eastAsia="Times New Roman" w:hAnsi="Arial" w:cs="Arial"/>
          <w:b/>
          <w:bCs/>
          <w:lang w:val="es-ES_tradnl" w:eastAsia="es-ES"/>
        </w:rPr>
      </w:pPr>
      <w:r w:rsidRPr="003947A5">
        <w:rPr>
          <w:rFonts w:ascii="Arial" w:eastAsia="Times New Roman" w:hAnsi="Arial" w:cs="Arial"/>
          <w:b/>
          <w:bCs/>
          <w:lang w:val="es-ES_tradnl" w:eastAsia="es-ES"/>
        </w:rPr>
        <w:t xml:space="preserve">Fecha:     Semana del </w:t>
      </w:r>
      <w:r w:rsidR="00E82D11" w:rsidRPr="003947A5">
        <w:rPr>
          <w:rFonts w:ascii="Arial" w:eastAsia="Times New Roman" w:hAnsi="Arial" w:cs="Arial"/>
          <w:b/>
          <w:bCs/>
          <w:lang w:val="es-ES_tradnl" w:eastAsia="es-ES"/>
        </w:rPr>
        <w:t>0</w:t>
      </w:r>
      <w:r w:rsidR="00AA0AFD" w:rsidRPr="003947A5">
        <w:rPr>
          <w:rFonts w:ascii="Arial" w:eastAsia="Times New Roman" w:hAnsi="Arial" w:cs="Arial"/>
          <w:b/>
          <w:bCs/>
          <w:lang w:val="es-ES_tradnl" w:eastAsia="es-ES"/>
        </w:rPr>
        <w:t>5</w:t>
      </w:r>
      <w:r w:rsidR="00343395" w:rsidRPr="003947A5">
        <w:rPr>
          <w:rFonts w:ascii="Arial" w:eastAsia="Times New Roman" w:hAnsi="Arial" w:cs="Arial"/>
          <w:b/>
          <w:bCs/>
          <w:lang w:val="es-ES_tradnl" w:eastAsia="es-ES"/>
        </w:rPr>
        <w:t xml:space="preserve"> </w:t>
      </w:r>
      <w:r w:rsidRPr="003947A5">
        <w:rPr>
          <w:rFonts w:ascii="Arial" w:eastAsia="Times New Roman" w:hAnsi="Arial" w:cs="Arial"/>
          <w:b/>
          <w:bCs/>
          <w:lang w:val="es-ES_tradnl" w:eastAsia="es-ES"/>
        </w:rPr>
        <w:t xml:space="preserve">al </w:t>
      </w:r>
      <w:r w:rsidR="00AA0AFD" w:rsidRPr="003947A5">
        <w:rPr>
          <w:rFonts w:ascii="Arial" w:eastAsia="Times New Roman" w:hAnsi="Arial" w:cs="Arial"/>
          <w:b/>
          <w:bCs/>
          <w:lang w:val="es-ES_tradnl" w:eastAsia="es-ES"/>
        </w:rPr>
        <w:t>09</w:t>
      </w:r>
      <w:r w:rsidRPr="003947A5">
        <w:rPr>
          <w:rFonts w:ascii="Arial" w:eastAsia="Times New Roman" w:hAnsi="Arial" w:cs="Arial"/>
          <w:b/>
          <w:bCs/>
          <w:lang w:val="es-ES_tradnl" w:eastAsia="es-ES"/>
        </w:rPr>
        <w:t xml:space="preserve"> de </w:t>
      </w:r>
      <w:r w:rsidR="00AA0AFD" w:rsidRPr="003947A5">
        <w:rPr>
          <w:rFonts w:ascii="Arial" w:eastAsia="Times New Roman" w:hAnsi="Arial" w:cs="Arial"/>
          <w:b/>
          <w:bCs/>
          <w:lang w:val="es-ES_tradnl" w:eastAsia="es-ES"/>
        </w:rPr>
        <w:t>octu</w:t>
      </w:r>
      <w:r w:rsidR="00E82D11" w:rsidRPr="003947A5">
        <w:rPr>
          <w:rFonts w:ascii="Arial" w:eastAsia="Times New Roman" w:hAnsi="Arial" w:cs="Arial"/>
          <w:b/>
          <w:bCs/>
          <w:lang w:val="es-ES_tradnl" w:eastAsia="es-ES"/>
        </w:rPr>
        <w:t>bre</w:t>
      </w:r>
      <w:r w:rsidRPr="003947A5">
        <w:rPr>
          <w:rFonts w:ascii="Arial" w:eastAsia="Times New Roman" w:hAnsi="Arial" w:cs="Arial"/>
          <w:b/>
          <w:bCs/>
          <w:lang w:val="es-ES_tradnl" w:eastAsia="es-ES"/>
        </w:rPr>
        <w:t xml:space="preserve"> de 2020</w:t>
      </w:r>
      <w:r w:rsidR="005B66B9" w:rsidRPr="003947A5">
        <w:rPr>
          <w:rFonts w:ascii="Arial" w:eastAsia="Times New Roman" w:hAnsi="Arial" w:cs="Arial"/>
          <w:b/>
          <w:bCs/>
          <w:lang w:val="es-ES_tradnl" w:eastAsia="es-ES"/>
        </w:rPr>
        <w:t>.</w:t>
      </w:r>
    </w:p>
    <w:p w14:paraId="7C59928F" w14:textId="77777777" w:rsidR="00AA0AFD" w:rsidRPr="003947A5" w:rsidRDefault="00AA0AFD" w:rsidP="00AA0AFD">
      <w:pPr>
        <w:spacing w:after="0" w:line="240" w:lineRule="auto"/>
        <w:jc w:val="both"/>
        <w:rPr>
          <w:rFonts w:ascii="Arial" w:eastAsia="Times New Roman" w:hAnsi="Arial" w:cs="Arial"/>
          <w:b/>
          <w:bCs/>
          <w:lang w:val="es-ES_tradnl" w:eastAsia="es-ES"/>
        </w:rPr>
      </w:pPr>
    </w:p>
    <w:p w14:paraId="1A931B39" w14:textId="261D6712" w:rsidR="00AA0AFD" w:rsidRPr="003947A5" w:rsidRDefault="00AA0AFD" w:rsidP="003947A5">
      <w:pPr>
        <w:pStyle w:val="Sinespaciado"/>
        <w:jc w:val="both"/>
        <w:rPr>
          <w:rFonts w:ascii="Arial" w:hAnsi="Arial" w:cs="Arial"/>
          <w:b/>
          <w:bCs/>
          <w:lang w:val="es-ES_tradnl" w:eastAsia="es-ES"/>
        </w:rPr>
      </w:pPr>
      <w:r w:rsidRPr="003947A5">
        <w:rPr>
          <w:rFonts w:ascii="Arial" w:hAnsi="Arial" w:cs="Arial"/>
          <w:b/>
          <w:bCs/>
          <w:lang w:val="es-ES_tradnl" w:eastAsia="es-ES"/>
        </w:rPr>
        <w:t>OBJETIVO DE APRENDIZA</w:t>
      </w:r>
      <w:r w:rsidR="00E95C3C" w:rsidRPr="003947A5">
        <w:rPr>
          <w:rFonts w:ascii="Arial" w:hAnsi="Arial" w:cs="Arial"/>
          <w:b/>
          <w:bCs/>
          <w:lang w:val="es-ES_tradnl" w:eastAsia="es-ES"/>
        </w:rPr>
        <w:t>JE</w:t>
      </w:r>
      <w:r w:rsidRPr="003947A5">
        <w:rPr>
          <w:rFonts w:ascii="Arial" w:hAnsi="Arial" w:cs="Arial"/>
          <w:b/>
          <w:bCs/>
          <w:lang w:val="es-ES_tradnl" w:eastAsia="es-ES"/>
        </w:rPr>
        <w:t>:</w:t>
      </w:r>
      <w:r w:rsidR="00700C1F" w:rsidRPr="003947A5">
        <w:rPr>
          <w:rFonts w:ascii="Arial" w:hAnsi="Arial" w:cs="Arial"/>
        </w:rPr>
        <w:t xml:space="preserve"> </w:t>
      </w:r>
      <w:r w:rsidRPr="003947A5">
        <w:rPr>
          <w:rFonts w:ascii="Arial" w:hAnsi="Arial" w:cs="Arial"/>
          <w:lang w:val="es-CL" w:eastAsia="es-CL"/>
        </w:rPr>
        <w:t>Realizar actividades sociales y recreativas orientadas a los intereses, necesidades y características biopsicosociales de las personas adultas mayores, entregando apoyo personalizado, aplicando técnicas de motivación, seleccionando recursos y materiales apropiados y resguardando la seguridad individual y grupal.</w:t>
      </w:r>
    </w:p>
    <w:p w14:paraId="6659C9A9" w14:textId="77777777" w:rsidR="003947A5" w:rsidRPr="003947A5" w:rsidRDefault="003947A5" w:rsidP="003947A5">
      <w:pPr>
        <w:pStyle w:val="Sinespaciado"/>
        <w:jc w:val="both"/>
        <w:rPr>
          <w:rFonts w:ascii="Arial" w:hAnsi="Arial" w:cs="Arial"/>
          <w:b/>
          <w:bCs/>
          <w:lang w:val="es-ES_tradnl" w:eastAsia="es-ES"/>
        </w:rPr>
      </w:pPr>
    </w:p>
    <w:p w14:paraId="3D51122A" w14:textId="24C9D791" w:rsidR="00700C1F" w:rsidRPr="003947A5" w:rsidRDefault="00700C1F" w:rsidP="003947A5">
      <w:pPr>
        <w:pStyle w:val="Sinespaciado"/>
        <w:jc w:val="both"/>
        <w:rPr>
          <w:rFonts w:ascii="Arial" w:hAnsi="Arial" w:cs="Arial"/>
          <w:bCs/>
          <w:lang w:val="es-ES_tradnl" w:eastAsia="es-ES"/>
        </w:rPr>
      </w:pPr>
      <w:r w:rsidRPr="003947A5">
        <w:rPr>
          <w:rFonts w:ascii="Arial" w:hAnsi="Arial" w:cs="Arial"/>
          <w:b/>
          <w:bCs/>
          <w:lang w:val="es-ES_tradnl" w:eastAsia="es-ES"/>
        </w:rPr>
        <w:t>OBJETIVO</w:t>
      </w:r>
      <w:r w:rsidRPr="003947A5">
        <w:rPr>
          <w:rFonts w:ascii="Arial" w:hAnsi="Arial" w:cs="Arial"/>
          <w:bCs/>
          <w:lang w:val="es-ES_tradnl" w:eastAsia="es-ES"/>
        </w:rPr>
        <w:t xml:space="preserve"> </w:t>
      </w:r>
      <w:r w:rsidRPr="003947A5">
        <w:rPr>
          <w:rFonts w:ascii="Arial" w:hAnsi="Arial" w:cs="Arial"/>
          <w:b/>
          <w:lang w:val="es-ES_tradnl" w:eastAsia="es-ES"/>
        </w:rPr>
        <w:t>DE LA CLASE</w:t>
      </w:r>
      <w:r w:rsidRPr="003947A5">
        <w:rPr>
          <w:rFonts w:ascii="Arial" w:hAnsi="Arial" w:cs="Arial"/>
          <w:bCs/>
          <w:lang w:val="es-ES_tradnl" w:eastAsia="es-ES"/>
        </w:rPr>
        <w:t xml:space="preserve">: </w:t>
      </w:r>
      <w:r w:rsidR="00AA0AFD" w:rsidRPr="003947A5">
        <w:rPr>
          <w:rFonts w:ascii="Arial" w:hAnsi="Arial" w:cs="Arial"/>
          <w:bCs/>
          <w:lang w:val="es-ES_tradnl" w:eastAsia="es-ES"/>
        </w:rPr>
        <w:t>Definir concepto de necesidades</w:t>
      </w:r>
      <w:r w:rsidR="003763EC" w:rsidRPr="003947A5">
        <w:rPr>
          <w:rFonts w:ascii="Arial" w:hAnsi="Arial" w:cs="Arial"/>
          <w:bCs/>
          <w:lang w:val="es-ES_tradnl" w:eastAsia="es-ES"/>
        </w:rPr>
        <w:t>, según material de MINEDUC</w:t>
      </w:r>
      <w:r w:rsidRPr="003947A5">
        <w:rPr>
          <w:rFonts w:ascii="Arial" w:hAnsi="Arial" w:cs="Arial"/>
          <w:bCs/>
          <w:lang w:val="es-ES_tradnl" w:eastAsia="es-ES"/>
        </w:rPr>
        <w:t>.</w:t>
      </w:r>
    </w:p>
    <w:p w14:paraId="6E5F8960" w14:textId="77777777" w:rsidR="003947A5" w:rsidRPr="003947A5" w:rsidRDefault="003947A5" w:rsidP="003947A5">
      <w:pPr>
        <w:pStyle w:val="Sinespaciado"/>
        <w:jc w:val="both"/>
        <w:rPr>
          <w:rFonts w:ascii="Arial" w:hAnsi="Arial" w:cs="Arial"/>
          <w:bCs/>
          <w:lang w:val="es-ES_tradnl" w:eastAsia="es-ES"/>
        </w:rPr>
      </w:pPr>
    </w:p>
    <w:p w14:paraId="688F5093" w14:textId="2B28CAF7" w:rsidR="005F1B7C" w:rsidRPr="003947A5" w:rsidRDefault="00700C1F" w:rsidP="00700C1F">
      <w:pPr>
        <w:spacing w:after="200" w:line="276" w:lineRule="auto"/>
        <w:jc w:val="both"/>
        <w:rPr>
          <w:rFonts w:ascii="Arial" w:eastAsia="Times New Roman" w:hAnsi="Arial" w:cs="Arial"/>
          <w:bCs/>
          <w:lang w:val="es-ES_tradnl" w:eastAsia="es-ES"/>
        </w:rPr>
      </w:pPr>
      <w:r w:rsidRPr="003947A5">
        <w:rPr>
          <w:rFonts w:ascii="Arial" w:eastAsia="Times New Roman" w:hAnsi="Arial" w:cs="Arial"/>
          <w:b/>
          <w:bCs/>
          <w:lang w:val="es-ES_tradnl" w:eastAsia="es-ES"/>
        </w:rPr>
        <w:t>ACTIVIDAD:</w:t>
      </w:r>
      <w:r w:rsidRPr="003947A5">
        <w:rPr>
          <w:rFonts w:ascii="Arial" w:eastAsia="Times New Roman" w:hAnsi="Arial" w:cs="Arial"/>
          <w:bCs/>
          <w:lang w:val="es-ES_tradnl" w:eastAsia="es-ES"/>
        </w:rPr>
        <w:t xml:space="preserve"> </w:t>
      </w:r>
      <w:r w:rsidR="003763EC" w:rsidRPr="003947A5">
        <w:rPr>
          <w:rFonts w:ascii="Arial" w:eastAsia="Times New Roman" w:hAnsi="Arial" w:cs="Arial"/>
          <w:bCs/>
          <w:lang w:val="es-ES_tradnl" w:eastAsia="es-ES"/>
        </w:rPr>
        <w:t>Lea el siguiente texto</w:t>
      </w:r>
      <w:r w:rsidR="00AA0AFD" w:rsidRPr="003947A5">
        <w:rPr>
          <w:rFonts w:ascii="Arial" w:eastAsia="Times New Roman" w:hAnsi="Arial" w:cs="Arial"/>
          <w:bCs/>
          <w:lang w:val="es-ES_tradnl" w:eastAsia="es-ES"/>
        </w:rPr>
        <w:t xml:space="preserve"> sobre Necesidades Psicosociales del adulto mayor, para l</w:t>
      </w:r>
      <w:r w:rsidRPr="003947A5">
        <w:rPr>
          <w:rFonts w:ascii="Arial" w:eastAsia="Times New Roman" w:hAnsi="Arial" w:cs="Arial"/>
          <w:bCs/>
          <w:lang w:val="es-ES_tradnl" w:eastAsia="es-ES"/>
        </w:rPr>
        <w:t>uego de respon</w:t>
      </w:r>
      <w:r w:rsidR="00AA0AFD" w:rsidRPr="003947A5">
        <w:rPr>
          <w:rFonts w:ascii="Arial" w:eastAsia="Times New Roman" w:hAnsi="Arial" w:cs="Arial"/>
          <w:bCs/>
          <w:lang w:val="es-ES_tradnl" w:eastAsia="es-ES"/>
        </w:rPr>
        <w:t>der</w:t>
      </w:r>
      <w:r w:rsidRPr="003947A5">
        <w:rPr>
          <w:rFonts w:ascii="Arial" w:eastAsia="Times New Roman" w:hAnsi="Arial" w:cs="Arial"/>
          <w:bCs/>
          <w:lang w:val="es-ES_tradnl" w:eastAsia="es-ES"/>
        </w:rPr>
        <w:t xml:space="preserve"> las preguntas y env</w:t>
      </w:r>
      <w:r w:rsidR="00AA0AFD" w:rsidRPr="003947A5">
        <w:rPr>
          <w:rFonts w:ascii="Arial" w:eastAsia="Times New Roman" w:hAnsi="Arial" w:cs="Arial"/>
          <w:bCs/>
          <w:lang w:val="es-ES_tradnl" w:eastAsia="es-ES"/>
        </w:rPr>
        <w:t>iar</w:t>
      </w:r>
      <w:r w:rsidRPr="003947A5">
        <w:rPr>
          <w:rFonts w:ascii="Arial" w:eastAsia="Times New Roman" w:hAnsi="Arial" w:cs="Arial"/>
          <w:bCs/>
          <w:lang w:val="es-ES_tradnl" w:eastAsia="es-ES"/>
        </w:rPr>
        <w:t xml:space="preserve"> al siguiente correo</w:t>
      </w:r>
      <w:r w:rsidR="005F1B7C" w:rsidRPr="003947A5">
        <w:rPr>
          <w:rFonts w:ascii="Arial" w:eastAsia="Times New Roman" w:hAnsi="Arial" w:cs="Arial"/>
          <w:bCs/>
          <w:lang w:val="es-ES_tradnl" w:eastAsia="es-ES"/>
        </w:rPr>
        <w:t xml:space="preserve">: </w:t>
      </w:r>
      <w:hyperlink r:id="rId7" w:history="1">
        <w:r w:rsidR="00AA0AFD" w:rsidRPr="003947A5">
          <w:rPr>
            <w:rStyle w:val="Hipervnculo"/>
            <w:rFonts w:ascii="Arial" w:eastAsia="Times New Roman" w:hAnsi="Arial" w:cs="Arial"/>
            <w:bCs/>
            <w:lang w:val="es-ES_tradnl" w:eastAsia="es-ES"/>
          </w:rPr>
          <w:t>profesorapaulina.navarrete@gmail.com</w:t>
        </w:r>
      </w:hyperlink>
    </w:p>
    <w:p w14:paraId="769F6F65" w14:textId="017AB668" w:rsidR="00513014" w:rsidRPr="003947A5" w:rsidRDefault="00AA0AFD" w:rsidP="001F4C56">
      <w:pPr>
        <w:pStyle w:val="Prrafodelista"/>
        <w:ind w:left="502"/>
        <w:rPr>
          <w:rFonts w:ascii="Arial" w:hAnsi="Arial" w:cs="Arial"/>
          <w:b/>
          <w:bCs/>
        </w:rPr>
      </w:pPr>
      <w:r w:rsidRPr="003947A5">
        <w:rPr>
          <w:rFonts w:ascii="Arial" w:hAnsi="Arial" w:cs="Arial"/>
          <w:b/>
          <w:bCs/>
        </w:rPr>
        <w:t>NECESIDADES PSICOSOCIALES DEL ADULTO MAYOR</w:t>
      </w:r>
    </w:p>
    <w:p w14:paraId="63361883" w14:textId="2BBCEFEE" w:rsidR="00AA0AFD" w:rsidRPr="003947A5" w:rsidRDefault="003763EC" w:rsidP="003763EC">
      <w:pPr>
        <w:ind w:firstLine="502"/>
        <w:jc w:val="both"/>
        <w:rPr>
          <w:rFonts w:ascii="Arial" w:hAnsi="Arial" w:cs="Arial"/>
        </w:rPr>
      </w:pPr>
      <w:r w:rsidRPr="003947A5">
        <w:rPr>
          <w:rFonts w:ascii="Arial" w:hAnsi="Arial" w:cs="Arial"/>
          <w:noProof/>
        </w:rPr>
        <mc:AlternateContent>
          <mc:Choice Requires="wps">
            <w:drawing>
              <wp:anchor distT="0" distB="0" distL="114300" distR="114300" simplePos="0" relativeHeight="251659264" behindDoc="0" locked="0" layoutInCell="1" allowOverlap="1" wp14:anchorId="3D4A89F6" wp14:editId="58588F3A">
                <wp:simplePos x="0" y="0"/>
                <wp:positionH relativeFrom="column">
                  <wp:posOffset>-41910</wp:posOffset>
                </wp:positionH>
                <wp:positionV relativeFrom="paragraph">
                  <wp:posOffset>818516</wp:posOffset>
                </wp:positionV>
                <wp:extent cx="5438775" cy="1009650"/>
                <wp:effectExtent l="19050" t="0" r="47625" b="180975"/>
                <wp:wrapNone/>
                <wp:docPr id="3" name="Bocadillo nube: nube 3"/>
                <wp:cNvGraphicFramePr/>
                <a:graphic xmlns:a="http://schemas.openxmlformats.org/drawingml/2006/main">
                  <a:graphicData uri="http://schemas.microsoft.com/office/word/2010/wordprocessingShape">
                    <wps:wsp>
                      <wps:cNvSpPr/>
                      <wps:spPr>
                        <a:xfrm>
                          <a:off x="0" y="0"/>
                          <a:ext cx="5438775" cy="1009650"/>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0363E2B4" w14:textId="77777777" w:rsidR="003763EC" w:rsidRPr="00215EC2" w:rsidRDefault="003763EC" w:rsidP="003763EC">
                            <w:pPr>
                              <w:jc w:val="both"/>
                              <w:rPr>
                                <w:rFonts w:ascii="Arial" w:hAnsi="Arial" w:cs="Arial"/>
                              </w:rPr>
                            </w:pPr>
                            <w:r w:rsidRPr="00215EC2">
                              <w:rPr>
                                <w:rFonts w:ascii="Arial" w:hAnsi="Arial" w:cs="Arial"/>
                              </w:rPr>
                              <w:t>Una necesidad se puede definir como todo aquello que una persona debe satisfacer para mantener su vida, su salud y su bienestar.</w:t>
                            </w:r>
                          </w:p>
                          <w:p w14:paraId="29FCD195" w14:textId="77777777" w:rsidR="003763EC" w:rsidRPr="003763EC" w:rsidRDefault="003763EC" w:rsidP="003763EC">
                            <w:pPr>
                              <w:jc w:val="both"/>
                              <w:rPr>
                                <w:rFonts w:ascii="Arial" w:hAnsi="Arial" w:cs="Arial"/>
                                <w:sz w:val="24"/>
                                <w:szCs w:val="24"/>
                              </w:rPr>
                            </w:pPr>
                          </w:p>
                          <w:p w14:paraId="29AD76A5" w14:textId="77777777" w:rsidR="003763EC" w:rsidRDefault="003763EC" w:rsidP="003763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A89F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ocadillo nube: nube 3" o:spid="_x0000_s1026" type="#_x0000_t106" style="position:absolute;left:0;text-align:left;margin-left:-3.3pt;margin-top:64.45pt;width:428.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" adj="6300,24300" fillcolor="white [3201]" strokecolor="#70ad47 [3209]" strokeweight="1pt">
                <v:stroke joinstyle="miter"/>
                <v:textbox>
                  <w:txbxContent>
                    <w:p w14:paraId="0363E2B4" w14:textId="77777777" w:rsidR="003763EC" w:rsidRPr="00215EC2" w:rsidRDefault="003763EC" w:rsidP="003763EC">
                      <w:pPr>
                        <w:jc w:val="both"/>
                        <w:rPr>
                          <w:rFonts w:ascii="Arial" w:hAnsi="Arial" w:cs="Arial"/>
                        </w:rPr>
                      </w:pPr>
                      <w:r w:rsidRPr="00215EC2">
                        <w:rPr>
                          <w:rFonts w:ascii="Arial" w:hAnsi="Arial" w:cs="Arial"/>
                        </w:rPr>
                        <w:t>Una necesidad se puede definir como todo aquello que una persona debe satisfacer para mantener su vida, su salud y su bienestar.</w:t>
                      </w:r>
                    </w:p>
                    <w:p w14:paraId="29FCD195" w14:textId="77777777" w:rsidR="003763EC" w:rsidRPr="003763EC" w:rsidRDefault="003763EC" w:rsidP="003763EC">
                      <w:pPr>
                        <w:jc w:val="both"/>
                        <w:rPr>
                          <w:rFonts w:ascii="Arial" w:hAnsi="Arial" w:cs="Arial"/>
                          <w:sz w:val="24"/>
                          <w:szCs w:val="24"/>
                        </w:rPr>
                      </w:pPr>
                    </w:p>
                    <w:p w14:paraId="29AD76A5" w14:textId="77777777" w:rsidR="003763EC" w:rsidRDefault="003763EC" w:rsidP="003763EC">
                      <w:pPr>
                        <w:jc w:val="center"/>
                      </w:pPr>
                    </w:p>
                  </w:txbxContent>
                </v:textbox>
              </v:shape>
            </w:pict>
          </mc:Fallback>
        </mc:AlternateContent>
      </w:r>
      <w:r w:rsidR="00AA0AFD" w:rsidRPr="003947A5">
        <w:rPr>
          <w:rFonts w:ascii="Arial" w:hAnsi="Arial" w:cs="Arial"/>
        </w:rPr>
        <w:t>En el ámbito de la atención a la dependencia, uno de los conceptos recurrentes que impregnan la mayoría de las actuaciones es el de necesidad. No en vano, cualquier proceso de intervención debe partir del análisis y la valoración de las necesidades de la persona para, una vez identificadas, ofrecerle los recursos y apoyos más adecuados para satisfacerlas de la manera más eficaz.</w:t>
      </w:r>
    </w:p>
    <w:p w14:paraId="6459E040" w14:textId="1D70E05C" w:rsidR="00371412" w:rsidRPr="003947A5" w:rsidRDefault="00371412" w:rsidP="003763EC">
      <w:pPr>
        <w:jc w:val="both"/>
        <w:rPr>
          <w:rFonts w:ascii="Arial" w:hAnsi="Arial" w:cs="Arial"/>
        </w:rPr>
      </w:pPr>
    </w:p>
    <w:p w14:paraId="3B15BD8B" w14:textId="2EB80E3D" w:rsidR="003763EC" w:rsidRPr="003947A5" w:rsidRDefault="003763EC" w:rsidP="003763EC">
      <w:pPr>
        <w:jc w:val="both"/>
        <w:rPr>
          <w:rFonts w:ascii="Arial" w:hAnsi="Arial" w:cs="Arial"/>
        </w:rPr>
      </w:pPr>
    </w:p>
    <w:p w14:paraId="6A4E49B4" w14:textId="3AA5327A" w:rsidR="003763EC" w:rsidRPr="003947A5" w:rsidRDefault="003763EC" w:rsidP="003763EC">
      <w:pPr>
        <w:jc w:val="both"/>
        <w:rPr>
          <w:rFonts w:ascii="Arial" w:hAnsi="Arial" w:cs="Arial"/>
        </w:rPr>
      </w:pPr>
      <w:r w:rsidRPr="003947A5">
        <w:rPr>
          <w:rFonts w:ascii="Arial" w:hAnsi="Arial" w:cs="Arial"/>
          <w:noProof/>
        </w:rPr>
        <w:drawing>
          <wp:anchor distT="0" distB="0" distL="114300" distR="114300" simplePos="0" relativeHeight="251660288" behindDoc="0" locked="0" layoutInCell="1" allowOverlap="1" wp14:anchorId="3EB222B1" wp14:editId="0706F210">
            <wp:simplePos x="0" y="0"/>
            <wp:positionH relativeFrom="column">
              <wp:posOffset>4272280</wp:posOffset>
            </wp:positionH>
            <wp:positionV relativeFrom="paragraph">
              <wp:posOffset>148590</wp:posOffset>
            </wp:positionV>
            <wp:extent cx="1076325" cy="822325"/>
            <wp:effectExtent l="0" t="0" r="9525" b="0"/>
            <wp:wrapThrough wrapText="bothSides">
              <wp:wrapPolygon edited="0">
                <wp:start x="0" y="0"/>
                <wp:lineTo x="0" y="21016"/>
                <wp:lineTo x="21409" y="21016"/>
                <wp:lineTo x="21409"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822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5DF6D1" w14:textId="5C0880F4" w:rsidR="003763EC" w:rsidRPr="003947A5" w:rsidRDefault="003763EC" w:rsidP="003763EC">
      <w:pPr>
        <w:ind w:firstLine="502"/>
        <w:jc w:val="both"/>
        <w:rPr>
          <w:rFonts w:ascii="Arial" w:hAnsi="Arial" w:cs="Arial"/>
        </w:rPr>
      </w:pPr>
      <w:r w:rsidRPr="003947A5">
        <w:rPr>
          <w:rFonts w:ascii="Arial" w:hAnsi="Arial" w:cs="Arial"/>
        </w:rPr>
        <w:t>Las personas tenemos una gran diversidad de necesidades, además estas están muy influenciadas por el medio. Sin embargo, cada persona, subjetivamente, intentará satisfacer aquellas que considera más apremiantes y para las que disponga de recursos.</w:t>
      </w:r>
    </w:p>
    <w:p w14:paraId="34AE8023" w14:textId="77777777" w:rsidR="00E95C3C" w:rsidRPr="003947A5" w:rsidRDefault="003763EC" w:rsidP="00E95C3C">
      <w:pPr>
        <w:ind w:firstLine="502"/>
        <w:jc w:val="both"/>
        <w:rPr>
          <w:rFonts w:ascii="Arial" w:hAnsi="Arial" w:cs="Arial"/>
        </w:rPr>
      </w:pPr>
      <w:r w:rsidRPr="003947A5">
        <w:rPr>
          <w:rFonts w:ascii="Arial" w:hAnsi="Arial" w:cs="Arial"/>
        </w:rPr>
        <w:t>Así, podemos considerar la existencia de necesidades universales, necesidades condicionadas por el medio social y necesidades individuales.</w:t>
      </w:r>
    </w:p>
    <w:p w14:paraId="37A01059" w14:textId="77777777" w:rsidR="003947A5" w:rsidRPr="003947A5" w:rsidRDefault="003763EC" w:rsidP="005E360C">
      <w:pPr>
        <w:pStyle w:val="Prrafodelista"/>
        <w:numPr>
          <w:ilvl w:val="0"/>
          <w:numId w:val="19"/>
        </w:numPr>
        <w:jc w:val="both"/>
        <w:rPr>
          <w:rFonts w:ascii="Arial" w:hAnsi="Arial" w:cs="Arial"/>
        </w:rPr>
      </w:pPr>
      <w:r w:rsidRPr="003947A5">
        <w:rPr>
          <w:rFonts w:ascii="Arial" w:hAnsi="Arial" w:cs="Arial"/>
        </w:rPr>
        <w:t>Todas las personas tenemos unas necesidades básicas para garantizar la supervivencia (comer, beber, dormir, etc.), que son universales y que son las mismas en todas las etapas históricas y en las diferentes culturas, lo que variará en cada una son los medios para satisfacerlas.</w:t>
      </w:r>
    </w:p>
    <w:p w14:paraId="6C0A3524" w14:textId="5342756F" w:rsidR="00E95C3C" w:rsidRPr="003947A5" w:rsidRDefault="00E95C3C" w:rsidP="005E360C">
      <w:pPr>
        <w:pStyle w:val="Prrafodelista"/>
        <w:numPr>
          <w:ilvl w:val="0"/>
          <w:numId w:val="19"/>
        </w:numPr>
        <w:jc w:val="both"/>
        <w:rPr>
          <w:rFonts w:ascii="Arial" w:hAnsi="Arial" w:cs="Arial"/>
        </w:rPr>
      </w:pPr>
      <w:r w:rsidRPr="003947A5">
        <w:rPr>
          <w:rFonts w:ascii="Arial" w:hAnsi="Arial" w:cs="Arial"/>
        </w:rPr>
        <w:t>C</w:t>
      </w:r>
      <w:r w:rsidRPr="003947A5">
        <w:rPr>
          <w:rFonts w:ascii="Arial" w:hAnsi="Arial" w:cs="Arial"/>
        </w:rPr>
        <w:t xml:space="preserve">ada sociedad cuenta con unas necesidades condicionadas por el medio social, así, lo que es considerado necesario en una puede no serlo en otra. Por ejemplo, en nuestro país disponer de un </w:t>
      </w:r>
      <w:r w:rsidRPr="003947A5">
        <w:rPr>
          <w:rFonts w:ascii="Arial" w:hAnsi="Arial" w:cs="Arial"/>
        </w:rPr>
        <w:t>auto</w:t>
      </w:r>
      <w:r w:rsidRPr="003947A5">
        <w:rPr>
          <w:rFonts w:ascii="Arial" w:hAnsi="Arial" w:cs="Arial"/>
        </w:rPr>
        <w:t xml:space="preserve"> puede considerarse una necesidad importante (para trasladarse al trabajo, para el ocio, etc.), en cambio en un país en vías de desarrollo no se considera como tal.</w:t>
      </w:r>
    </w:p>
    <w:p w14:paraId="5ABCBF26" w14:textId="2A9BBDEB" w:rsidR="00E95C3C" w:rsidRPr="003947A5" w:rsidRDefault="00E95C3C" w:rsidP="00E95C3C">
      <w:pPr>
        <w:pStyle w:val="Prrafodelista"/>
        <w:numPr>
          <w:ilvl w:val="0"/>
          <w:numId w:val="19"/>
        </w:numPr>
        <w:jc w:val="both"/>
        <w:rPr>
          <w:rFonts w:ascii="Arial" w:hAnsi="Arial" w:cs="Arial"/>
        </w:rPr>
      </w:pPr>
      <w:r w:rsidRPr="003947A5">
        <w:rPr>
          <w:rFonts w:ascii="Arial" w:hAnsi="Arial" w:cs="Arial"/>
        </w:rPr>
        <w:t xml:space="preserve">En un nivel más concreto, las necesidades también cuentan con un componente individual, en el sentido de que cada persona tiene necesidades diferentes o </w:t>
      </w:r>
      <w:r w:rsidRPr="003947A5">
        <w:rPr>
          <w:rFonts w:ascii="Arial" w:hAnsi="Arial" w:cs="Arial"/>
        </w:rPr>
        <w:lastRenderedPageBreak/>
        <w:t>distintas prioridades en la satisfacción de sus necesidades. Por ejemplo, una persona puede tener unas necesidades económicas (no llegar a fin de mes) y otra, que tiene cubiertas estas, presentar otras de tipo afectivo (soledad, aislamiento, etc.).</w:t>
      </w:r>
    </w:p>
    <w:p w14:paraId="315330C4" w14:textId="03205A26" w:rsidR="00E95C3C" w:rsidRPr="003947A5" w:rsidRDefault="00E95C3C" w:rsidP="00E95C3C">
      <w:pPr>
        <w:ind w:firstLine="360"/>
        <w:jc w:val="both"/>
        <w:rPr>
          <w:rFonts w:ascii="Arial" w:hAnsi="Arial" w:cs="Arial"/>
        </w:rPr>
      </w:pPr>
      <w:r w:rsidRPr="003947A5">
        <w:rPr>
          <w:rFonts w:ascii="Arial" w:hAnsi="Arial" w:cs="Arial"/>
        </w:rPr>
        <w:t>Dada esta gran variabilidad de necesidades, desde la atención sociosanitaria, para enfocar adecuadamente la atención de las necesidades de cada persona, deberemos partir del modelo biopsicosocial.</w:t>
      </w:r>
    </w:p>
    <w:p w14:paraId="3D6461CA" w14:textId="255D06F8" w:rsidR="00E95C3C" w:rsidRPr="003947A5" w:rsidRDefault="001F5AC2" w:rsidP="00E95C3C">
      <w:pPr>
        <w:ind w:firstLine="360"/>
        <w:jc w:val="center"/>
        <w:rPr>
          <w:rFonts w:ascii="Arial" w:hAnsi="Arial" w:cs="Arial"/>
          <w:b/>
          <w:bCs/>
        </w:rPr>
      </w:pPr>
      <w:r w:rsidRPr="003947A5">
        <w:rPr>
          <w:rFonts w:ascii="Arial" w:hAnsi="Arial" w:cs="Arial"/>
          <w:noProof/>
        </w:rPr>
        <mc:AlternateContent>
          <mc:Choice Requires="wps">
            <w:drawing>
              <wp:anchor distT="0" distB="0" distL="114300" distR="114300" simplePos="0" relativeHeight="251661312" behindDoc="0" locked="0" layoutInCell="1" allowOverlap="1" wp14:anchorId="5EE52939" wp14:editId="6164AE26">
                <wp:simplePos x="0" y="0"/>
                <wp:positionH relativeFrom="column">
                  <wp:posOffset>-384810</wp:posOffset>
                </wp:positionH>
                <wp:positionV relativeFrom="paragraph">
                  <wp:posOffset>176531</wp:posOffset>
                </wp:positionV>
                <wp:extent cx="6067425" cy="1028700"/>
                <wp:effectExtent l="19050" t="0" r="47625" b="190500"/>
                <wp:wrapNone/>
                <wp:docPr id="6" name="Bocadillo nube: nube 6"/>
                <wp:cNvGraphicFramePr/>
                <a:graphic xmlns:a="http://schemas.openxmlformats.org/drawingml/2006/main">
                  <a:graphicData uri="http://schemas.microsoft.com/office/word/2010/wordprocessingShape">
                    <wps:wsp>
                      <wps:cNvSpPr/>
                      <wps:spPr>
                        <a:xfrm>
                          <a:off x="0" y="0"/>
                          <a:ext cx="6067425" cy="1028700"/>
                        </a:xfrm>
                        <a:prstGeom prst="cloudCallout">
                          <a:avLst/>
                        </a:prstGeom>
                      </wps:spPr>
                      <wps:style>
                        <a:lnRef idx="2">
                          <a:schemeClr val="accent5"/>
                        </a:lnRef>
                        <a:fillRef idx="1">
                          <a:schemeClr val="lt1"/>
                        </a:fillRef>
                        <a:effectRef idx="0">
                          <a:schemeClr val="accent5"/>
                        </a:effectRef>
                        <a:fontRef idx="minor">
                          <a:schemeClr val="dk1"/>
                        </a:fontRef>
                      </wps:style>
                      <wps:txbx>
                        <w:txbxContent>
                          <w:p w14:paraId="73D28BA4" w14:textId="77777777" w:rsidR="001F5AC2" w:rsidRDefault="001F5AC2" w:rsidP="001F5AC2">
                            <w:pPr>
                              <w:jc w:val="both"/>
                            </w:pPr>
                            <w:bookmarkStart w:id="0" w:name="_Hlk52128080"/>
                            <w:r>
                              <w:t>De acuerdo con el modelo biopsicosocial, el ser humano se considera como un todo global e indivisible en el que se pueden diferenciar tres componentes: el biológico, el psíquico y el social.</w:t>
                            </w:r>
                          </w:p>
                          <w:bookmarkEnd w:id="0"/>
                          <w:p w14:paraId="3F88A6BD" w14:textId="77777777" w:rsidR="001F5AC2" w:rsidRDefault="001F5AC2" w:rsidP="001F5AC2">
                            <w:pPr>
                              <w:jc w:val="center"/>
                            </w:pPr>
                          </w:p>
                          <w:p w14:paraId="73E17B85" w14:textId="625DCD41" w:rsidR="001F5AC2" w:rsidRDefault="001F5AC2" w:rsidP="001F5A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52939" id="Bocadillo nube: nube 6" o:spid="_x0000_s1027" type="#_x0000_t106" style="position:absolute;left:0;text-align:left;margin-left:-30.3pt;margin-top:13.9pt;width:477.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" adj="6300,24300" fillcolor="white [3201]" strokecolor="#5b9bd5 [3208]" strokeweight="1pt">
                <v:stroke joinstyle="miter"/>
                <v:textbox>
                  <w:txbxContent>
                    <w:p w14:paraId="73D28BA4" w14:textId="77777777" w:rsidR="001F5AC2" w:rsidRDefault="001F5AC2" w:rsidP="001F5AC2">
                      <w:pPr>
                        <w:jc w:val="both"/>
                      </w:pPr>
                      <w:bookmarkStart w:id="1" w:name="_Hlk52128080"/>
                      <w:r>
                        <w:t>De acuerdo con el modelo biopsicosocial, el ser humano se considera como un todo global e indivisible en el que se pueden diferenciar tres componentes: el biológico, el psíquico y el social.</w:t>
                      </w:r>
                    </w:p>
                    <w:bookmarkEnd w:id="1"/>
                    <w:p w14:paraId="3F88A6BD" w14:textId="77777777" w:rsidR="001F5AC2" w:rsidRDefault="001F5AC2" w:rsidP="001F5AC2">
                      <w:pPr>
                        <w:jc w:val="center"/>
                      </w:pPr>
                    </w:p>
                    <w:p w14:paraId="73E17B85" w14:textId="625DCD41" w:rsidR="001F5AC2" w:rsidRDefault="001F5AC2" w:rsidP="001F5AC2">
                      <w:pPr>
                        <w:jc w:val="center"/>
                      </w:pPr>
                    </w:p>
                  </w:txbxContent>
                </v:textbox>
              </v:shape>
            </w:pict>
          </mc:Fallback>
        </mc:AlternateContent>
      </w:r>
      <w:r w:rsidR="00E95C3C" w:rsidRPr="003947A5">
        <w:rPr>
          <w:rFonts w:ascii="Arial" w:hAnsi="Arial" w:cs="Arial"/>
          <w:b/>
          <w:bCs/>
        </w:rPr>
        <w:t>MODELO BIOSPICOSOCIAL</w:t>
      </w:r>
    </w:p>
    <w:p w14:paraId="7C83663A" w14:textId="71FBB413" w:rsidR="001F5AC2" w:rsidRPr="003947A5" w:rsidRDefault="001F5AC2" w:rsidP="001F5AC2">
      <w:pPr>
        <w:ind w:firstLine="360"/>
        <w:jc w:val="both"/>
        <w:rPr>
          <w:rFonts w:ascii="Arial" w:hAnsi="Arial" w:cs="Arial"/>
        </w:rPr>
      </w:pPr>
    </w:p>
    <w:p w14:paraId="1167E6AC" w14:textId="6AB6671E" w:rsidR="00E95C3C" w:rsidRPr="003947A5" w:rsidRDefault="00E95C3C" w:rsidP="00E95C3C">
      <w:pPr>
        <w:jc w:val="both"/>
        <w:rPr>
          <w:rFonts w:ascii="Arial" w:hAnsi="Arial" w:cs="Arial"/>
        </w:rPr>
      </w:pPr>
    </w:p>
    <w:p w14:paraId="2CAA7BF2" w14:textId="78A84705" w:rsidR="001F5AC2" w:rsidRPr="003947A5" w:rsidRDefault="001F5AC2" w:rsidP="001F5AC2">
      <w:pPr>
        <w:jc w:val="both"/>
        <w:rPr>
          <w:rFonts w:ascii="Arial" w:hAnsi="Arial" w:cs="Arial"/>
        </w:rPr>
      </w:pPr>
    </w:p>
    <w:p w14:paraId="5DADDC33" w14:textId="6AB98300" w:rsidR="001F5AC2" w:rsidRPr="003947A5" w:rsidRDefault="0080626F" w:rsidP="001F5AC2">
      <w:pPr>
        <w:jc w:val="both"/>
        <w:rPr>
          <w:rFonts w:ascii="Arial" w:hAnsi="Arial" w:cs="Arial"/>
        </w:rPr>
      </w:pPr>
      <w:r w:rsidRPr="003947A5">
        <w:rPr>
          <w:rFonts w:ascii="Arial" w:hAnsi="Arial" w:cs="Arial"/>
          <w:noProof/>
        </w:rPr>
        <mc:AlternateContent>
          <mc:Choice Requires="wps">
            <w:drawing>
              <wp:anchor distT="0" distB="0" distL="114300" distR="114300" simplePos="0" relativeHeight="251662336" behindDoc="0" locked="0" layoutInCell="1" allowOverlap="1" wp14:anchorId="1CF62D83" wp14:editId="65F12199">
                <wp:simplePos x="0" y="0"/>
                <wp:positionH relativeFrom="column">
                  <wp:posOffset>3615690</wp:posOffset>
                </wp:positionH>
                <wp:positionV relativeFrom="paragraph">
                  <wp:posOffset>48260</wp:posOffset>
                </wp:positionV>
                <wp:extent cx="2000250" cy="2133600"/>
                <wp:effectExtent l="0" t="0" r="19050" b="19050"/>
                <wp:wrapThrough wrapText="bothSides">
                  <wp:wrapPolygon edited="0">
                    <wp:start x="8640" y="0"/>
                    <wp:lineTo x="6789" y="386"/>
                    <wp:lineTo x="2674" y="2507"/>
                    <wp:lineTo x="1646" y="4629"/>
                    <wp:lineTo x="617" y="6171"/>
                    <wp:lineTo x="0" y="8293"/>
                    <wp:lineTo x="0" y="13500"/>
                    <wp:lineTo x="617" y="15429"/>
                    <wp:lineTo x="2469" y="18514"/>
                    <wp:lineTo x="2674" y="19093"/>
                    <wp:lineTo x="7406" y="21600"/>
                    <wp:lineTo x="8434" y="21600"/>
                    <wp:lineTo x="13166" y="21600"/>
                    <wp:lineTo x="14194" y="21600"/>
                    <wp:lineTo x="18926" y="19093"/>
                    <wp:lineTo x="19131" y="18514"/>
                    <wp:lineTo x="21189" y="15429"/>
                    <wp:lineTo x="21600" y="13114"/>
                    <wp:lineTo x="21600" y="8100"/>
                    <wp:lineTo x="20983" y="6171"/>
                    <wp:lineTo x="19543" y="3857"/>
                    <wp:lineTo x="19131" y="2507"/>
                    <wp:lineTo x="14811" y="386"/>
                    <wp:lineTo x="12960" y="0"/>
                    <wp:lineTo x="8640" y="0"/>
                  </wp:wrapPolygon>
                </wp:wrapThrough>
                <wp:docPr id="9" name="Elipse 9"/>
                <wp:cNvGraphicFramePr/>
                <a:graphic xmlns:a="http://schemas.openxmlformats.org/drawingml/2006/main">
                  <a:graphicData uri="http://schemas.microsoft.com/office/word/2010/wordprocessingShape">
                    <wps:wsp>
                      <wps:cNvSpPr/>
                      <wps:spPr>
                        <a:xfrm>
                          <a:off x="0" y="0"/>
                          <a:ext cx="2000250" cy="2133600"/>
                        </a:xfrm>
                        <a:prstGeom prst="ellipse">
                          <a:avLst/>
                        </a:prstGeom>
                      </wps:spPr>
                      <wps:style>
                        <a:lnRef idx="2">
                          <a:schemeClr val="accent4"/>
                        </a:lnRef>
                        <a:fillRef idx="1">
                          <a:schemeClr val="lt1"/>
                        </a:fillRef>
                        <a:effectRef idx="0">
                          <a:schemeClr val="accent4"/>
                        </a:effectRef>
                        <a:fontRef idx="minor">
                          <a:schemeClr val="dk1"/>
                        </a:fontRef>
                      </wps:style>
                      <wps:txbx>
                        <w:txbxContent>
                          <w:p w14:paraId="51130443" w14:textId="77777777" w:rsidR="003947A5" w:rsidRPr="003947A5" w:rsidRDefault="003947A5" w:rsidP="003947A5">
                            <w:pPr>
                              <w:jc w:val="center"/>
                              <w:rPr>
                                <w:rFonts w:ascii="Arial" w:hAnsi="Arial" w:cs="Arial"/>
                                <w:sz w:val="20"/>
                                <w:szCs w:val="20"/>
                              </w:rPr>
                            </w:pPr>
                            <w:bookmarkStart w:id="2" w:name="_Hlk52122345"/>
                            <w:r w:rsidRPr="003947A5">
                              <w:rPr>
                                <w:rFonts w:ascii="Arial" w:hAnsi="Arial" w:cs="Arial"/>
                                <w:sz w:val="20"/>
                                <w:szCs w:val="20"/>
                              </w:rPr>
                              <w:t>Desde la perspectiva biopsicosocial, cualquier intervención deberá dirigirse a dar respuesta a las necesidades que se presenten en los tres ámbitos.</w:t>
                            </w:r>
                          </w:p>
                          <w:bookmarkEnd w:id="2"/>
                          <w:p w14:paraId="6197600B" w14:textId="77777777" w:rsidR="003947A5" w:rsidRPr="003947A5" w:rsidRDefault="003947A5" w:rsidP="003947A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CF62D83" id="Elipse 9" o:spid="_x0000_s1028" style="position:absolute;left:0;text-align:left;margin-left:284.7pt;margin-top:3.8pt;width:157.5pt;height:16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" fillcolor="white [3201]" strokecolor="#ffc000 [3207]" strokeweight="1pt">
                <v:stroke joinstyle="miter"/>
                <v:textbox>
                  <w:txbxContent>
                    <w:p w14:paraId="51130443" w14:textId="77777777" w:rsidR="003947A5" w:rsidRPr="003947A5" w:rsidRDefault="003947A5" w:rsidP="003947A5">
                      <w:pPr>
                        <w:jc w:val="center"/>
                        <w:rPr>
                          <w:rFonts w:ascii="Arial" w:hAnsi="Arial" w:cs="Arial"/>
                          <w:sz w:val="20"/>
                          <w:szCs w:val="20"/>
                        </w:rPr>
                      </w:pPr>
                      <w:bookmarkStart w:id="3" w:name="_Hlk52122345"/>
                      <w:r w:rsidRPr="003947A5">
                        <w:rPr>
                          <w:rFonts w:ascii="Arial" w:hAnsi="Arial" w:cs="Arial"/>
                          <w:sz w:val="20"/>
                          <w:szCs w:val="20"/>
                        </w:rPr>
                        <w:t>Desde la perspectiva biopsicosocial, cualquier intervención deberá dirigirse a dar respuesta a las necesidades que se presenten en los tres ámbitos.</w:t>
                      </w:r>
                    </w:p>
                    <w:bookmarkEnd w:id="3"/>
                    <w:p w14:paraId="6197600B" w14:textId="77777777" w:rsidR="003947A5" w:rsidRPr="003947A5" w:rsidRDefault="003947A5" w:rsidP="003947A5">
                      <w:pPr>
                        <w:jc w:val="center"/>
                        <w:rPr>
                          <w:sz w:val="20"/>
                          <w:szCs w:val="20"/>
                        </w:rPr>
                      </w:pPr>
                    </w:p>
                  </w:txbxContent>
                </v:textbox>
                <w10:wrap type="through"/>
              </v:oval>
            </w:pict>
          </mc:Fallback>
        </mc:AlternateContent>
      </w:r>
    </w:p>
    <w:p w14:paraId="583BFC26" w14:textId="5B9AEE1B" w:rsidR="001F5AC2" w:rsidRPr="003947A5" w:rsidRDefault="001F5AC2" w:rsidP="001F5AC2">
      <w:pPr>
        <w:ind w:firstLine="502"/>
        <w:jc w:val="both"/>
        <w:rPr>
          <w:rFonts w:ascii="Arial" w:hAnsi="Arial" w:cs="Arial"/>
        </w:rPr>
      </w:pPr>
      <w:r w:rsidRPr="003947A5">
        <w:rPr>
          <w:rFonts w:ascii="Arial" w:hAnsi="Arial" w:cs="Arial"/>
        </w:rPr>
        <w:t>Partiendo de esta idea podemos considerar a la persona como un ser que presenta tres tipos de necesidades:</w:t>
      </w:r>
    </w:p>
    <w:p w14:paraId="483E08DE" w14:textId="48C09212" w:rsidR="001F5AC2" w:rsidRPr="003947A5" w:rsidRDefault="001F5AC2" w:rsidP="001F5AC2">
      <w:pPr>
        <w:pStyle w:val="Prrafodelista"/>
        <w:numPr>
          <w:ilvl w:val="0"/>
          <w:numId w:val="20"/>
        </w:numPr>
        <w:jc w:val="both"/>
        <w:rPr>
          <w:rFonts w:ascii="Arial" w:hAnsi="Arial" w:cs="Arial"/>
        </w:rPr>
      </w:pPr>
      <w:r w:rsidRPr="003947A5">
        <w:rPr>
          <w:rFonts w:ascii="Arial" w:hAnsi="Arial" w:cs="Arial"/>
        </w:rPr>
        <w:t>Necesidades biológicas. Son aquellas que afectan a la estructura física de la persona, que le permitirán vivir y desarrollarse a lo largo de las diferentes etapas de su vida.</w:t>
      </w:r>
      <w:r w:rsidR="003947A5" w:rsidRPr="003947A5">
        <w:rPr>
          <w:rFonts w:ascii="Arial" w:hAnsi="Arial" w:cs="Arial"/>
          <w:noProof/>
        </w:rPr>
        <w:t xml:space="preserve"> </w:t>
      </w:r>
    </w:p>
    <w:p w14:paraId="0EE71148" w14:textId="53F96391" w:rsidR="001F5AC2" w:rsidRPr="003947A5" w:rsidRDefault="001F5AC2" w:rsidP="001F5AC2">
      <w:pPr>
        <w:pStyle w:val="Prrafodelista"/>
        <w:numPr>
          <w:ilvl w:val="0"/>
          <w:numId w:val="20"/>
        </w:numPr>
        <w:jc w:val="both"/>
        <w:rPr>
          <w:rFonts w:ascii="Arial" w:hAnsi="Arial" w:cs="Arial"/>
        </w:rPr>
      </w:pPr>
      <w:r w:rsidRPr="003947A5">
        <w:rPr>
          <w:rFonts w:ascii="Arial" w:hAnsi="Arial" w:cs="Arial"/>
        </w:rPr>
        <w:t>Necesidades psíquicas. Son las que tienen relación con las funciones psíquicas y emocionales.</w:t>
      </w:r>
    </w:p>
    <w:p w14:paraId="2F90CA50" w14:textId="3F42D67B" w:rsidR="003947A5" w:rsidRPr="003947A5" w:rsidRDefault="001F5AC2" w:rsidP="003947A5">
      <w:pPr>
        <w:pStyle w:val="Prrafodelista"/>
        <w:numPr>
          <w:ilvl w:val="0"/>
          <w:numId w:val="20"/>
        </w:numPr>
        <w:jc w:val="both"/>
        <w:rPr>
          <w:rFonts w:ascii="Arial" w:hAnsi="Arial" w:cs="Arial"/>
        </w:rPr>
      </w:pPr>
      <w:r w:rsidRPr="003947A5">
        <w:rPr>
          <w:rFonts w:ascii="Arial" w:hAnsi="Arial" w:cs="Arial"/>
        </w:rPr>
        <w:t>Necesidades sociales. Afectan a las relaciones que un individuo mantiene con los demás</w:t>
      </w:r>
      <w:r w:rsidR="008045D1">
        <w:rPr>
          <w:rFonts w:ascii="Arial" w:hAnsi="Arial" w:cs="Arial"/>
        </w:rPr>
        <w:t>. Función de relación (amistad), Participación (inclusión social), Aceptación Social. Satisfacemos esta necesidad cuando desarrollamos vínculos significativos con quienes compartimos una identidad en común.</w:t>
      </w:r>
    </w:p>
    <w:p w14:paraId="36BB8B0B" w14:textId="1F935F80" w:rsidR="003763EC" w:rsidRPr="003947A5" w:rsidRDefault="003947A5" w:rsidP="003947A5">
      <w:pPr>
        <w:ind w:firstLine="708"/>
        <w:jc w:val="both"/>
        <w:rPr>
          <w:rFonts w:ascii="Arial" w:hAnsi="Arial" w:cs="Arial"/>
        </w:rPr>
      </w:pPr>
      <w:r w:rsidRPr="003947A5">
        <w:rPr>
          <w:rFonts w:ascii="Arial" w:hAnsi="Arial" w:cs="Arial"/>
        </w:rPr>
        <w:t>Desde la perspectiva biopsicosocial, una persona, para mantener su vida, su salud y su bienestar, deberá tener satisfechas al máximo sus necesidades en los tres ámbitos. Es evidente, pues, que cualquier intervención deberá dirigirse a dar respuesta a los tres tipos de necesidades.</w:t>
      </w:r>
    </w:p>
    <w:p w14:paraId="5FAC86EB" w14:textId="7AA685FF" w:rsidR="007C5524" w:rsidRPr="003947A5" w:rsidRDefault="00030A0C" w:rsidP="00FE6427">
      <w:pPr>
        <w:jc w:val="both"/>
        <w:rPr>
          <w:rFonts w:ascii="Arial" w:hAnsi="Arial" w:cs="Arial"/>
        </w:rPr>
      </w:pPr>
      <w:r w:rsidRPr="003947A5">
        <w:rPr>
          <w:rFonts w:ascii="Arial" w:hAnsi="Arial" w:cs="Arial"/>
        </w:rPr>
        <w:tab/>
      </w:r>
      <w:r w:rsidR="000D77CD" w:rsidRPr="003947A5">
        <w:rPr>
          <w:rFonts w:ascii="Arial" w:hAnsi="Arial" w:cs="Arial"/>
        </w:rPr>
        <w:t xml:space="preserve"> </w:t>
      </w:r>
      <w:r w:rsidR="00344595" w:rsidRPr="003947A5">
        <w:rPr>
          <w:rFonts w:ascii="Arial" w:hAnsi="Arial" w:cs="Arial"/>
        </w:rPr>
        <w:t>R</w:t>
      </w:r>
      <w:r w:rsidR="00673B46" w:rsidRPr="003947A5">
        <w:rPr>
          <w:rFonts w:ascii="Arial" w:hAnsi="Arial" w:cs="Arial"/>
        </w:rPr>
        <w:t>ESPONDAMOS EL TEXTO LEÍDO</w:t>
      </w:r>
    </w:p>
    <w:p w14:paraId="4B705DB7" w14:textId="0207E923" w:rsidR="00B32870" w:rsidRPr="003947A5" w:rsidRDefault="00B32870" w:rsidP="00B32870">
      <w:pPr>
        <w:pStyle w:val="Prrafodelista"/>
        <w:numPr>
          <w:ilvl w:val="0"/>
          <w:numId w:val="4"/>
        </w:numPr>
        <w:spacing w:after="0" w:line="240" w:lineRule="auto"/>
        <w:jc w:val="both"/>
        <w:rPr>
          <w:rFonts w:ascii="Arial" w:eastAsia="Times New Roman" w:hAnsi="Arial" w:cs="Arial"/>
          <w:b/>
          <w:lang w:val="es-ES_tradnl" w:eastAsia="es-ES"/>
        </w:rPr>
      </w:pPr>
      <w:r w:rsidRPr="003947A5">
        <w:rPr>
          <w:rFonts w:ascii="Arial" w:eastAsia="Times New Roman" w:hAnsi="Arial" w:cs="Arial"/>
          <w:b/>
          <w:lang w:val="es-ES_tradnl" w:eastAsia="es-ES"/>
        </w:rPr>
        <w:t>DESARROLLO:</w:t>
      </w:r>
    </w:p>
    <w:p w14:paraId="2ADED82C" w14:textId="28ABB753" w:rsidR="00C74DA7" w:rsidRPr="003947A5" w:rsidRDefault="003947A5" w:rsidP="00B32870">
      <w:pPr>
        <w:pStyle w:val="Prrafodelista"/>
        <w:numPr>
          <w:ilvl w:val="0"/>
          <w:numId w:val="15"/>
        </w:numPr>
        <w:spacing w:after="0" w:line="240" w:lineRule="auto"/>
        <w:jc w:val="both"/>
        <w:rPr>
          <w:rFonts w:ascii="Arial" w:eastAsia="Times New Roman" w:hAnsi="Arial" w:cs="Arial"/>
          <w:bCs/>
          <w:lang w:val="es-ES_tradnl" w:eastAsia="es-ES"/>
        </w:rPr>
      </w:pPr>
      <w:r w:rsidRPr="003947A5">
        <w:rPr>
          <w:rFonts w:ascii="Arial" w:eastAsia="Times New Roman" w:hAnsi="Arial" w:cs="Arial"/>
          <w:bCs/>
          <w:lang w:val="es-ES_tradnl" w:eastAsia="es-ES"/>
        </w:rPr>
        <w:t>Defina el concepto Necesidad</w:t>
      </w:r>
    </w:p>
    <w:p w14:paraId="5EA4A658" w14:textId="5EAB744B" w:rsidR="003947A5" w:rsidRPr="003947A5" w:rsidRDefault="003947A5" w:rsidP="00B32870">
      <w:pPr>
        <w:pStyle w:val="Prrafodelista"/>
        <w:numPr>
          <w:ilvl w:val="0"/>
          <w:numId w:val="15"/>
        </w:numPr>
        <w:spacing w:after="0" w:line="240" w:lineRule="auto"/>
        <w:jc w:val="both"/>
        <w:rPr>
          <w:rFonts w:ascii="Arial" w:eastAsia="Times New Roman" w:hAnsi="Arial" w:cs="Arial"/>
          <w:bCs/>
          <w:lang w:val="es-ES_tradnl" w:eastAsia="es-ES"/>
        </w:rPr>
      </w:pPr>
      <w:r w:rsidRPr="003947A5">
        <w:rPr>
          <w:rFonts w:ascii="Arial" w:eastAsia="Times New Roman" w:hAnsi="Arial" w:cs="Arial"/>
          <w:bCs/>
          <w:lang w:val="es-ES_tradnl" w:eastAsia="es-ES"/>
        </w:rPr>
        <w:t>¿Cuáles son las características de las necesidades?</w:t>
      </w:r>
    </w:p>
    <w:p w14:paraId="72994546" w14:textId="6049B401" w:rsidR="003947A5" w:rsidRPr="003947A5" w:rsidRDefault="003947A5" w:rsidP="00B32870">
      <w:pPr>
        <w:pStyle w:val="Prrafodelista"/>
        <w:numPr>
          <w:ilvl w:val="0"/>
          <w:numId w:val="15"/>
        </w:numPr>
        <w:spacing w:after="0" w:line="240" w:lineRule="auto"/>
        <w:jc w:val="both"/>
        <w:rPr>
          <w:rFonts w:ascii="Arial" w:eastAsia="Times New Roman" w:hAnsi="Arial" w:cs="Arial"/>
          <w:bCs/>
          <w:lang w:val="es-ES_tradnl" w:eastAsia="es-ES"/>
        </w:rPr>
      </w:pPr>
      <w:r w:rsidRPr="003947A5">
        <w:rPr>
          <w:rFonts w:ascii="Arial" w:eastAsia="Times New Roman" w:hAnsi="Arial" w:cs="Arial"/>
          <w:bCs/>
          <w:lang w:val="es-ES_tradnl" w:eastAsia="es-ES"/>
        </w:rPr>
        <w:t>¿En qué consiste el Modelo Biopsicosocial?</w:t>
      </w:r>
    </w:p>
    <w:p w14:paraId="59C552D7" w14:textId="77777777" w:rsidR="00B32870" w:rsidRPr="003947A5" w:rsidRDefault="00B32870" w:rsidP="00B32870">
      <w:pPr>
        <w:spacing w:after="0" w:line="240" w:lineRule="auto"/>
        <w:jc w:val="both"/>
        <w:rPr>
          <w:rFonts w:ascii="Arial" w:eastAsia="Times New Roman" w:hAnsi="Arial" w:cs="Arial"/>
          <w:bCs/>
          <w:lang w:val="es-ES_tradnl" w:eastAsia="es-ES"/>
        </w:rPr>
      </w:pPr>
    </w:p>
    <w:p w14:paraId="734189F9" w14:textId="3B9412D5" w:rsidR="00B32870" w:rsidRPr="003947A5" w:rsidRDefault="00B32870" w:rsidP="00B32870">
      <w:pPr>
        <w:pStyle w:val="Prrafodelista"/>
        <w:numPr>
          <w:ilvl w:val="0"/>
          <w:numId w:val="4"/>
        </w:numPr>
        <w:spacing w:after="0" w:line="240" w:lineRule="auto"/>
        <w:jc w:val="both"/>
        <w:rPr>
          <w:rFonts w:ascii="Arial" w:eastAsia="Times New Roman" w:hAnsi="Arial" w:cs="Arial"/>
          <w:b/>
          <w:lang w:val="es-ES_tradnl" w:eastAsia="es-ES"/>
        </w:rPr>
      </w:pPr>
      <w:r w:rsidRPr="003947A5">
        <w:rPr>
          <w:rFonts w:ascii="Arial" w:eastAsia="Times New Roman" w:hAnsi="Arial" w:cs="Arial"/>
          <w:b/>
          <w:lang w:val="es-ES_tradnl" w:eastAsia="es-ES"/>
        </w:rPr>
        <w:t>TICKET DE SALIDA:</w:t>
      </w:r>
    </w:p>
    <w:p w14:paraId="59064CB2" w14:textId="0B963501" w:rsidR="00C34A73" w:rsidRDefault="003947A5" w:rsidP="00D8183E">
      <w:pPr>
        <w:pStyle w:val="Prrafodelista"/>
        <w:numPr>
          <w:ilvl w:val="0"/>
          <w:numId w:val="16"/>
        </w:numPr>
        <w:spacing w:after="0" w:line="240" w:lineRule="auto"/>
        <w:jc w:val="both"/>
        <w:rPr>
          <w:rFonts w:ascii="Arial" w:eastAsia="Times New Roman" w:hAnsi="Arial" w:cs="Arial"/>
          <w:bCs/>
          <w:lang w:val="es-ES_tradnl" w:eastAsia="es-ES"/>
        </w:rPr>
      </w:pPr>
      <w:r w:rsidRPr="003947A5">
        <w:rPr>
          <w:rFonts w:ascii="Arial" w:eastAsia="Times New Roman" w:hAnsi="Arial" w:cs="Arial"/>
          <w:bCs/>
          <w:lang w:val="es-ES_tradnl" w:eastAsia="es-ES"/>
        </w:rPr>
        <w:t>Dé tres (3) ideas sobre las necesidades y su importancia</w:t>
      </w:r>
      <w:r w:rsidR="00D8183E" w:rsidRPr="003947A5">
        <w:rPr>
          <w:rFonts w:ascii="Arial" w:eastAsia="Times New Roman" w:hAnsi="Arial" w:cs="Arial"/>
          <w:bCs/>
          <w:lang w:val="es-ES_tradnl" w:eastAsia="es-ES"/>
        </w:rPr>
        <w:t>.</w:t>
      </w:r>
    </w:p>
    <w:p w14:paraId="1C7C1B71" w14:textId="681958A0" w:rsidR="00430938" w:rsidRDefault="00430938" w:rsidP="00430938">
      <w:pPr>
        <w:spacing w:after="0" w:line="240" w:lineRule="auto"/>
        <w:jc w:val="both"/>
        <w:rPr>
          <w:rFonts w:ascii="Arial" w:eastAsia="Times New Roman" w:hAnsi="Arial" w:cs="Arial"/>
          <w:bCs/>
          <w:lang w:val="es-ES_tradnl" w:eastAsia="es-ES"/>
        </w:rPr>
      </w:pPr>
    </w:p>
    <w:p w14:paraId="5098DAB3" w14:textId="3C6942A9" w:rsidR="0080626F" w:rsidRDefault="00430938" w:rsidP="0080626F">
      <w:pPr>
        <w:spacing w:after="0" w:line="240" w:lineRule="auto"/>
        <w:jc w:val="both"/>
        <w:rPr>
          <w:rFonts w:ascii="Arial" w:eastAsia="Times New Roman" w:hAnsi="Arial" w:cs="Arial"/>
          <w:bCs/>
          <w:lang w:val="es-ES_tradnl" w:eastAsia="es-ES"/>
        </w:rPr>
      </w:pPr>
      <w:r>
        <w:rPr>
          <w:rFonts w:ascii="Arial" w:eastAsia="Times New Roman" w:hAnsi="Arial" w:cs="Arial"/>
          <w:bCs/>
          <w:lang w:val="es-ES_tradnl" w:eastAsia="es-ES"/>
        </w:rPr>
        <w:t xml:space="preserve">BIBLIOGARFÍA: </w:t>
      </w:r>
      <w:hyperlink r:id="rId9" w:history="1">
        <w:r w:rsidRPr="001B4608">
          <w:rPr>
            <w:rStyle w:val="Hipervnculo"/>
            <w:rFonts w:ascii="Arial" w:eastAsia="Times New Roman" w:hAnsi="Arial" w:cs="Arial"/>
            <w:bCs/>
            <w:lang w:val="es-ES_tradnl" w:eastAsia="es-ES"/>
          </w:rPr>
          <w:t>https://www.recursos.altamar.es/recurso/9204de19d8a0fb49a5d0bbe7c68f274dbf6b43dd</w:t>
        </w:r>
      </w:hyperlink>
    </w:p>
    <w:p w14:paraId="229EE1A0" w14:textId="2AC8E36B" w:rsidR="0080626F" w:rsidRPr="0080626F" w:rsidRDefault="0080626F" w:rsidP="0080626F">
      <w:pPr>
        <w:spacing w:after="0" w:line="240" w:lineRule="auto"/>
        <w:jc w:val="center"/>
        <w:rPr>
          <w:rFonts w:ascii="Arial" w:eastAsia="Times New Roman" w:hAnsi="Arial" w:cs="Arial"/>
          <w:bCs/>
          <w:lang w:val="es-ES_tradnl" w:eastAsia="es-ES"/>
        </w:rPr>
      </w:pPr>
      <w:r>
        <w:rPr>
          <w:rFonts w:ascii="Arial" w:eastAsia="Times New Roman" w:hAnsi="Arial" w:cs="Arial"/>
          <w:bCs/>
          <w:lang w:val="es-ES_tradnl" w:eastAsia="es-ES"/>
        </w:rPr>
        <w:t>¡¡Recuerden lo importante que son para nosotros…se les extraña!!</w:t>
      </w:r>
    </w:p>
    <w:sectPr w:rsidR="0080626F" w:rsidRPr="0080626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57414" w14:textId="77777777" w:rsidR="00906AE9" w:rsidRDefault="00906AE9" w:rsidP="00700C1F">
      <w:pPr>
        <w:spacing w:after="0" w:line="240" w:lineRule="auto"/>
      </w:pPr>
      <w:r>
        <w:separator/>
      </w:r>
    </w:p>
  </w:endnote>
  <w:endnote w:type="continuationSeparator" w:id="0">
    <w:p w14:paraId="307B0D01" w14:textId="77777777" w:rsidR="00906AE9" w:rsidRDefault="00906AE9" w:rsidP="0070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23142" w14:textId="77777777" w:rsidR="00906AE9" w:rsidRDefault="00906AE9" w:rsidP="00700C1F">
      <w:pPr>
        <w:spacing w:after="0" w:line="240" w:lineRule="auto"/>
      </w:pPr>
      <w:r>
        <w:separator/>
      </w:r>
    </w:p>
  </w:footnote>
  <w:footnote w:type="continuationSeparator" w:id="0">
    <w:p w14:paraId="6F91C937" w14:textId="77777777" w:rsidR="00906AE9" w:rsidRDefault="00906AE9" w:rsidP="00700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BB514" w14:textId="7E717F3C" w:rsidR="00105D71" w:rsidRDefault="00D8183E" w:rsidP="00700C1F">
    <w:pPr>
      <w:tabs>
        <w:tab w:val="left" w:pos="6525"/>
      </w:tabs>
      <w:spacing w:after="0" w:line="240" w:lineRule="auto"/>
    </w:pPr>
    <w:bookmarkStart w:id="4" w:name="_Hlk39672868"/>
    <w:bookmarkStart w:id="5" w:name="_Hlk39672869"/>
    <w:bookmarkStart w:id="6" w:name="_Hlk39672870"/>
    <w:bookmarkStart w:id="7" w:name="_Hlk39672871"/>
    <w:r>
      <w:rPr>
        <w:noProof/>
      </w:rPr>
      <w:drawing>
        <wp:anchor distT="0" distB="0" distL="114300" distR="114300" simplePos="0" relativeHeight="251657216" behindDoc="0" locked="0" layoutInCell="1" allowOverlap="1" wp14:anchorId="3306080C" wp14:editId="5609D5FB">
          <wp:simplePos x="0" y="0"/>
          <wp:positionH relativeFrom="column">
            <wp:posOffset>3539868</wp:posOffset>
          </wp:positionH>
          <wp:positionV relativeFrom="paragraph">
            <wp:posOffset>36195</wp:posOffset>
          </wp:positionV>
          <wp:extent cx="1450340" cy="71945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719455"/>
                  </a:xfrm>
                  <a:prstGeom prst="rect">
                    <a:avLst/>
                  </a:prstGeom>
                  <a:noFill/>
                </pic:spPr>
              </pic:pic>
            </a:graphicData>
          </a:graphic>
        </wp:anchor>
      </w:drawing>
    </w:r>
    <w:r w:rsidR="00906AE9">
      <w:rPr>
        <w:noProof/>
        <w:lang w:eastAsia="es-ES"/>
      </w:rPr>
      <w:object w:dxaOrig="1440" w:dyaOrig="1440" w14:anchorId="314B9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2" o:title=""/>
          <w10:wrap anchorx="page"/>
        </v:shape>
        <o:OLEObject Type="Embed" ProgID="Unknown" ShapeID="_x0000_s2049" DrawAspect="Content" ObjectID="_1662742648" r:id="rId3"/>
      </w:object>
    </w:r>
    <w:r w:rsidR="00105D71">
      <w:t xml:space="preserve">                                Liceo José Victorino Lastarria</w:t>
    </w:r>
    <w:r w:rsidR="00105D71">
      <w:tab/>
    </w:r>
  </w:p>
  <w:p w14:paraId="4B7E9010" w14:textId="12697999" w:rsidR="00105D71" w:rsidRDefault="00105D71" w:rsidP="00700C1F">
    <w:pPr>
      <w:spacing w:after="0" w:line="240" w:lineRule="auto"/>
    </w:pPr>
    <w:r>
      <w:t xml:space="preserve">                                                 Rancagua</w:t>
    </w:r>
  </w:p>
  <w:p w14:paraId="5169A0CF" w14:textId="5264C1F4" w:rsidR="00105D71" w:rsidRDefault="00105D71" w:rsidP="00700C1F">
    <w:pPr>
      <w:tabs>
        <w:tab w:val="left" w:pos="7095"/>
      </w:tabs>
      <w:spacing w:after="0" w:line="240" w:lineRule="auto"/>
      <w:rPr>
        <w:i/>
      </w:rPr>
    </w:pPr>
    <w:r>
      <w:t xml:space="preserve">                           “</w:t>
    </w:r>
    <w:r>
      <w:rPr>
        <w:i/>
      </w:rPr>
      <w:t>Formando Técnicos para el mañana”</w:t>
    </w:r>
    <w:r w:rsidR="00D8183E" w:rsidRPr="00D8183E">
      <w:rPr>
        <w:noProof/>
      </w:rPr>
      <w:t xml:space="preserve"> </w:t>
    </w:r>
    <w:r>
      <w:rPr>
        <w:i/>
      </w:rPr>
      <w:tab/>
    </w:r>
  </w:p>
  <w:p w14:paraId="5C4B0DB9" w14:textId="55312DA4" w:rsidR="00105D71" w:rsidRPr="005952DE" w:rsidRDefault="00105D71" w:rsidP="00700C1F">
    <w:pPr>
      <w:spacing w:after="0" w:line="240" w:lineRule="auto"/>
    </w:pPr>
    <w:r>
      <w:rPr>
        <w:i/>
      </w:rPr>
      <w:t xml:space="preserve">                                   </w:t>
    </w:r>
    <w:r>
      <w:t>Unidad Técnico-Pedagógica</w:t>
    </w:r>
  </w:p>
  <w:bookmarkEnd w:id="4"/>
  <w:bookmarkEnd w:id="5"/>
  <w:bookmarkEnd w:id="6"/>
  <w:bookmarkEnd w:id="7"/>
  <w:p w14:paraId="6E476AAB" w14:textId="57A3F42A" w:rsidR="00105D71" w:rsidRDefault="00FA47AC">
    <w:pPr>
      <w:pStyle w:val="Encabezad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E5A"/>
    <w:multiLevelType w:val="hybridMultilevel"/>
    <w:tmpl w:val="2026C82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05EBC"/>
    <w:multiLevelType w:val="hybridMultilevel"/>
    <w:tmpl w:val="24B460E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3E355C5"/>
    <w:multiLevelType w:val="hybridMultilevel"/>
    <w:tmpl w:val="6348450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09AC360F"/>
    <w:multiLevelType w:val="hybridMultilevel"/>
    <w:tmpl w:val="59489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704EF3"/>
    <w:multiLevelType w:val="hybridMultilevel"/>
    <w:tmpl w:val="0DF60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6F32CB"/>
    <w:multiLevelType w:val="hybridMultilevel"/>
    <w:tmpl w:val="B7FCB830"/>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6" w15:restartNumberingAfterBreak="0">
    <w:nsid w:val="1DDF311A"/>
    <w:multiLevelType w:val="hybridMultilevel"/>
    <w:tmpl w:val="FCFC1C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5764F37"/>
    <w:multiLevelType w:val="hybridMultilevel"/>
    <w:tmpl w:val="5F9C5B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F6B474B"/>
    <w:multiLevelType w:val="hybridMultilevel"/>
    <w:tmpl w:val="BAC498B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30A85263"/>
    <w:multiLevelType w:val="hybridMultilevel"/>
    <w:tmpl w:val="BEAED22A"/>
    <w:lvl w:ilvl="0" w:tplc="CA4654B4">
      <w:start w:val="1"/>
      <w:numFmt w:val="upperRoman"/>
      <w:lvlText w:val="%1."/>
      <w:lvlJc w:val="right"/>
      <w:pPr>
        <w:ind w:left="720" w:hanging="360"/>
      </w:pPr>
      <w:rPr>
        <w:rFonts w:ascii="Arial" w:hAnsi="Arial" w:cs="Arial"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5B4E34"/>
    <w:multiLevelType w:val="hybridMultilevel"/>
    <w:tmpl w:val="EFC4EF00"/>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11" w15:restartNumberingAfterBreak="0">
    <w:nsid w:val="3A261604"/>
    <w:multiLevelType w:val="hybridMultilevel"/>
    <w:tmpl w:val="91724B9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E80079B"/>
    <w:multiLevelType w:val="hybridMultilevel"/>
    <w:tmpl w:val="02B6472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02B670F"/>
    <w:multiLevelType w:val="hybridMultilevel"/>
    <w:tmpl w:val="AFA247A2"/>
    <w:lvl w:ilvl="0" w:tplc="9858CED6">
      <w:start w:val="1"/>
      <w:numFmt w:val="decimal"/>
      <w:lvlText w:val="%1."/>
      <w:lvlJc w:val="left"/>
      <w:pPr>
        <w:ind w:left="1080" w:hanging="360"/>
      </w:pPr>
      <w:rPr>
        <w:b w:val="0"/>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0C16743"/>
    <w:multiLevelType w:val="hybridMultilevel"/>
    <w:tmpl w:val="E976D3F4"/>
    <w:lvl w:ilvl="0" w:tplc="340A000B">
      <w:start w:val="1"/>
      <w:numFmt w:val="bullet"/>
      <w:lvlText w:val=""/>
      <w:lvlJc w:val="left"/>
      <w:pPr>
        <w:ind w:left="502" w:hanging="360"/>
      </w:pPr>
      <w:rPr>
        <w:rFonts w:ascii="Wingdings" w:hAnsi="Wingdings"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5" w15:restartNumberingAfterBreak="0">
    <w:nsid w:val="63410421"/>
    <w:multiLevelType w:val="hybridMultilevel"/>
    <w:tmpl w:val="2B6C57E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6D773660"/>
    <w:multiLevelType w:val="hybridMultilevel"/>
    <w:tmpl w:val="97BEC8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05D64A6"/>
    <w:multiLevelType w:val="hybridMultilevel"/>
    <w:tmpl w:val="697AC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7903415"/>
    <w:multiLevelType w:val="hybridMultilevel"/>
    <w:tmpl w:val="B10EF60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7B6E71A2"/>
    <w:multiLevelType w:val="hybridMultilevel"/>
    <w:tmpl w:val="50124D4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18"/>
  </w:num>
  <w:num w:numId="3">
    <w:abstractNumId w:val="0"/>
  </w:num>
  <w:num w:numId="4">
    <w:abstractNumId w:val="9"/>
  </w:num>
  <w:num w:numId="5">
    <w:abstractNumId w:val="10"/>
  </w:num>
  <w:num w:numId="6">
    <w:abstractNumId w:val="3"/>
  </w:num>
  <w:num w:numId="7">
    <w:abstractNumId w:val="4"/>
  </w:num>
  <w:num w:numId="8">
    <w:abstractNumId w:val="13"/>
  </w:num>
  <w:num w:numId="9">
    <w:abstractNumId w:val="12"/>
  </w:num>
  <w:num w:numId="10">
    <w:abstractNumId w:val="16"/>
  </w:num>
  <w:num w:numId="11">
    <w:abstractNumId w:val="19"/>
  </w:num>
  <w:num w:numId="12">
    <w:abstractNumId w:val="6"/>
  </w:num>
  <w:num w:numId="13">
    <w:abstractNumId w:val="8"/>
  </w:num>
  <w:num w:numId="14">
    <w:abstractNumId w:val="11"/>
  </w:num>
  <w:num w:numId="15">
    <w:abstractNumId w:val="1"/>
  </w:num>
  <w:num w:numId="16">
    <w:abstractNumId w:val="2"/>
  </w:num>
  <w:num w:numId="17">
    <w:abstractNumId w:val="5"/>
  </w:num>
  <w:num w:numId="18">
    <w:abstractNumId w:val="7"/>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1F"/>
    <w:rsid w:val="00030A0C"/>
    <w:rsid w:val="000D77CD"/>
    <w:rsid w:val="00105D71"/>
    <w:rsid w:val="0011395A"/>
    <w:rsid w:val="0016772A"/>
    <w:rsid w:val="001F42A9"/>
    <w:rsid w:val="001F4C56"/>
    <w:rsid w:val="001F5AC2"/>
    <w:rsid w:val="00212BF5"/>
    <w:rsid w:val="00215EC2"/>
    <w:rsid w:val="0028347B"/>
    <w:rsid w:val="002E62B9"/>
    <w:rsid w:val="0034282C"/>
    <w:rsid w:val="00343395"/>
    <w:rsid w:val="00344595"/>
    <w:rsid w:val="00356AD0"/>
    <w:rsid w:val="00371412"/>
    <w:rsid w:val="003763EC"/>
    <w:rsid w:val="003947A5"/>
    <w:rsid w:val="003E5F38"/>
    <w:rsid w:val="0040045B"/>
    <w:rsid w:val="00430938"/>
    <w:rsid w:val="00473ACB"/>
    <w:rsid w:val="004B32EF"/>
    <w:rsid w:val="00513014"/>
    <w:rsid w:val="005443CA"/>
    <w:rsid w:val="005510AF"/>
    <w:rsid w:val="005A278A"/>
    <w:rsid w:val="005B0FBA"/>
    <w:rsid w:val="005B66B9"/>
    <w:rsid w:val="005C518B"/>
    <w:rsid w:val="005F1B7C"/>
    <w:rsid w:val="00673B46"/>
    <w:rsid w:val="00692D2A"/>
    <w:rsid w:val="006B3A3B"/>
    <w:rsid w:val="006D0EDE"/>
    <w:rsid w:val="006E26E5"/>
    <w:rsid w:val="00700C1F"/>
    <w:rsid w:val="00711A92"/>
    <w:rsid w:val="00715AD2"/>
    <w:rsid w:val="00793CA7"/>
    <w:rsid w:val="007B794F"/>
    <w:rsid w:val="007C5524"/>
    <w:rsid w:val="007F442F"/>
    <w:rsid w:val="008045D1"/>
    <w:rsid w:val="0080626F"/>
    <w:rsid w:val="008C0F1C"/>
    <w:rsid w:val="008C3B6F"/>
    <w:rsid w:val="008F7D22"/>
    <w:rsid w:val="00906AE9"/>
    <w:rsid w:val="0091149C"/>
    <w:rsid w:val="00930CF0"/>
    <w:rsid w:val="00933E67"/>
    <w:rsid w:val="00950222"/>
    <w:rsid w:val="00AA0AFD"/>
    <w:rsid w:val="00AB5C47"/>
    <w:rsid w:val="00AB6CBE"/>
    <w:rsid w:val="00B067C9"/>
    <w:rsid w:val="00B06997"/>
    <w:rsid w:val="00B32870"/>
    <w:rsid w:val="00BD1854"/>
    <w:rsid w:val="00BF2D4B"/>
    <w:rsid w:val="00C3479C"/>
    <w:rsid w:val="00C34A73"/>
    <w:rsid w:val="00C47E9D"/>
    <w:rsid w:val="00C74613"/>
    <w:rsid w:val="00C74DA7"/>
    <w:rsid w:val="00C96A54"/>
    <w:rsid w:val="00CF71A5"/>
    <w:rsid w:val="00D02A15"/>
    <w:rsid w:val="00D16F08"/>
    <w:rsid w:val="00D2225E"/>
    <w:rsid w:val="00D57566"/>
    <w:rsid w:val="00D619CF"/>
    <w:rsid w:val="00D8183E"/>
    <w:rsid w:val="00D95BED"/>
    <w:rsid w:val="00E36AFE"/>
    <w:rsid w:val="00E5564A"/>
    <w:rsid w:val="00E82D11"/>
    <w:rsid w:val="00E95C3C"/>
    <w:rsid w:val="00EC69C7"/>
    <w:rsid w:val="00F05269"/>
    <w:rsid w:val="00FA47AC"/>
    <w:rsid w:val="00FC39EC"/>
    <w:rsid w:val="00FE64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5FCC6C"/>
  <w15:chartTrackingRefBased/>
  <w15:docId w15:val="{AAC3E614-17E3-4B67-8CB5-003B5090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1F"/>
  </w:style>
  <w:style w:type="paragraph" w:styleId="Ttulo3">
    <w:name w:val="heading 3"/>
    <w:basedOn w:val="Normal"/>
    <w:next w:val="Normal"/>
    <w:link w:val="Ttulo3Car"/>
    <w:uiPriority w:val="9"/>
    <w:semiHidden/>
    <w:unhideWhenUsed/>
    <w:qFormat/>
    <w:rsid w:val="00AA0A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0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C1F"/>
  </w:style>
  <w:style w:type="paragraph" w:styleId="Piedepgina">
    <w:name w:val="footer"/>
    <w:basedOn w:val="Normal"/>
    <w:link w:val="PiedepginaCar"/>
    <w:uiPriority w:val="99"/>
    <w:unhideWhenUsed/>
    <w:rsid w:val="00700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C1F"/>
  </w:style>
  <w:style w:type="character" w:styleId="Hipervnculo">
    <w:name w:val="Hyperlink"/>
    <w:basedOn w:val="Fuentedeprrafopredeter"/>
    <w:uiPriority w:val="99"/>
    <w:unhideWhenUsed/>
    <w:rsid w:val="00700C1F"/>
    <w:rPr>
      <w:color w:val="0563C1" w:themeColor="hyperlink"/>
      <w:u w:val="single"/>
    </w:rPr>
  </w:style>
  <w:style w:type="paragraph" w:styleId="Prrafodelista">
    <w:name w:val="List Paragraph"/>
    <w:basedOn w:val="Normal"/>
    <w:uiPriority w:val="34"/>
    <w:qFormat/>
    <w:rsid w:val="00700C1F"/>
    <w:pPr>
      <w:ind w:left="720"/>
      <w:contextualSpacing/>
    </w:pPr>
  </w:style>
  <w:style w:type="character" w:styleId="Mencinsinresolver">
    <w:name w:val="Unresolved Mention"/>
    <w:basedOn w:val="Fuentedeprrafopredeter"/>
    <w:uiPriority w:val="99"/>
    <w:semiHidden/>
    <w:unhideWhenUsed/>
    <w:rsid w:val="00FA47AC"/>
    <w:rPr>
      <w:color w:val="605E5C"/>
      <w:shd w:val="clear" w:color="auto" w:fill="E1DFDD"/>
    </w:rPr>
  </w:style>
  <w:style w:type="character" w:customStyle="1" w:styleId="Ttulo3Car">
    <w:name w:val="Título 3 Car"/>
    <w:basedOn w:val="Fuentedeprrafopredeter"/>
    <w:link w:val="Ttulo3"/>
    <w:uiPriority w:val="9"/>
    <w:semiHidden/>
    <w:rsid w:val="00AA0AFD"/>
    <w:rPr>
      <w:rFonts w:asciiTheme="majorHAnsi" w:eastAsiaTheme="majorEastAsia" w:hAnsiTheme="majorHAnsi" w:cstheme="majorBidi"/>
      <w:color w:val="1F3763" w:themeColor="accent1" w:themeShade="7F"/>
      <w:sz w:val="24"/>
      <w:szCs w:val="24"/>
    </w:rPr>
  </w:style>
  <w:style w:type="paragraph" w:styleId="Sinespaciado">
    <w:name w:val="No Spacing"/>
    <w:uiPriority w:val="1"/>
    <w:qFormat/>
    <w:rsid w:val="00394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rofesorapaulina.navarret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cursos.altamar.es/recurso/9204de19d8a0fb49a5d0bbe7c68f274dbf6b43dd"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677</Words>
  <Characters>3727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JOJOJUPA .</dc:creator>
  <cp:keywords/>
  <dc:description/>
  <cp:lastModifiedBy>Paulina Navarrete</cp:lastModifiedBy>
  <cp:revision>5</cp:revision>
  <cp:lastPrinted>2020-05-06T17:47:00Z</cp:lastPrinted>
  <dcterms:created xsi:type="dcterms:W3CDTF">2020-09-27T21:22:00Z</dcterms:created>
  <dcterms:modified xsi:type="dcterms:W3CDTF">2020-09-27T23:11:00Z</dcterms:modified>
</cp:coreProperties>
</file>