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7A0D8177" w:rsidR="00C46EB9" w:rsidRDefault="001C41F1" w:rsidP="00C46EB9">
      <w:pPr>
        <w:spacing w:after="0" w:line="240" w:lineRule="auto"/>
      </w:pPr>
      <w:r>
        <w:rPr>
          <w:noProof/>
          <w:lang w:val="es-CL" w:eastAsia="es-CL"/>
        </w:rPr>
        <w:drawing>
          <wp:anchor distT="0" distB="0" distL="114300" distR="114300" simplePos="0" relativeHeight="251656192"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186">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1942310" r:id="rId8"/>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707557AF" w14:textId="20D8B3EB" w:rsidR="00C46EB9" w:rsidRDefault="00C46EB9"/>
    <w:p w14:paraId="423E838A" w14:textId="77777777" w:rsidR="008022F6" w:rsidRDefault="008022F6" w:rsidP="008022F6">
      <w:pPr>
        <w:spacing w:after="0"/>
        <w:jc w:val="center"/>
        <w:rPr>
          <w:b/>
          <w:sz w:val="24"/>
          <w:szCs w:val="24"/>
          <w:u w:val="single"/>
        </w:rPr>
      </w:pPr>
      <w:r w:rsidRPr="009A1156">
        <w:rPr>
          <w:b/>
          <w:sz w:val="24"/>
          <w:szCs w:val="24"/>
          <w:u w:val="single"/>
        </w:rPr>
        <w:t>GUÍA</w:t>
      </w:r>
      <w:r>
        <w:rPr>
          <w:b/>
          <w:sz w:val="24"/>
          <w:szCs w:val="24"/>
          <w:u w:val="single"/>
        </w:rPr>
        <w:t xml:space="preserve"> DE EDUCACIÓN CIUDADANA </w:t>
      </w:r>
    </w:p>
    <w:p w14:paraId="7349111B" w14:textId="7656536A" w:rsidR="008022F6" w:rsidRPr="009A1156" w:rsidRDefault="002E4837" w:rsidP="008022F6">
      <w:pPr>
        <w:spacing w:after="0"/>
        <w:jc w:val="center"/>
        <w:rPr>
          <w:b/>
          <w:sz w:val="24"/>
          <w:szCs w:val="24"/>
          <w:u w:val="single"/>
        </w:rPr>
      </w:pPr>
      <w:r>
        <w:rPr>
          <w:b/>
          <w:sz w:val="24"/>
          <w:szCs w:val="24"/>
          <w:u w:val="single"/>
        </w:rPr>
        <w:t>(SEMANA DEL 25 AL 29</w:t>
      </w:r>
      <w:r w:rsidR="008022F6">
        <w:rPr>
          <w:b/>
          <w:sz w:val="24"/>
          <w:szCs w:val="24"/>
          <w:u w:val="single"/>
        </w:rPr>
        <w:t xml:space="preserve"> DE MAYO)</w:t>
      </w:r>
    </w:p>
    <w:p w14:paraId="5522400E" w14:textId="6C8DD137" w:rsidR="008022F6" w:rsidRDefault="008022F6" w:rsidP="008022F6">
      <w:pPr>
        <w:spacing w:after="0"/>
        <w:jc w:val="center"/>
        <w:rPr>
          <w:b/>
          <w:sz w:val="24"/>
          <w:szCs w:val="24"/>
          <w:u w:val="single"/>
        </w:rPr>
      </w:pPr>
      <w:r>
        <w:rPr>
          <w:b/>
          <w:sz w:val="24"/>
          <w:szCs w:val="24"/>
          <w:u w:val="single"/>
        </w:rPr>
        <w:t>III</w:t>
      </w:r>
      <w:r w:rsidRPr="009A1156">
        <w:rPr>
          <w:b/>
          <w:sz w:val="24"/>
          <w:szCs w:val="24"/>
          <w:u w:val="single"/>
        </w:rPr>
        <w:t xml:space="preserve"> AÑO MEDIO</w:t>
      </w:r>
    </w:p>
    <w:p w14:paraId="772F759C" w14:textId="0251EACE" w:rsidR="0041477E" w:rsidRPr="009A3799" w:rsidRDefault="0041477E" w:rsidP="0041477E">
      <w:pPr>
        <w:spacing w:after="0"/>
        <w:rPr>
          <w:bCs/>
          <w:sz w:val="24"/>
          <w:szCs w:val="24"/>
        </w:rPr>
      </w:pPr>
      <w:r w:rsidRPr="009A3799">
        <w:rPr>
          <w:bCs/>
          <w:sz w:val="24"/>
          <w:szCs w:val="24"/>
        </w:rPr>
        <w:t>Nombre: ______________________</w:t>
      </w:r>
      <w:r>
        <w:rPr>
          <w:bCs/>
          <w:sz w:val="24"/>
          <w:szCs w:val="24"/>
        </w:rPr>
        <w:t>____________Curso: _________ Fecha: ___________________</w:t>
      </w:r>
    </w:p>
    <w:p w14:paraId="1E002DAF" w14:textId="77777777" w:rsidR="008022F6" w:rsidRDefault="008022F6" w:rsidP="008022F6">
      <w:pPr>
        <w:spacing w:after="0"/>
      </w:pPr>
    </w:p>
    <w:p w14:paraId="07E548D3" w14:textId="7722E6D5" w:rsidR="008022F6" w:rsidRDefault="008022F6" w:rsidP="008022F6">
      <w:pPr>
        <w:spacing w:after="0"/>
        <w:jc w:val="both"/>
      </w:pPr>
      <w:r w:rsidRPr="009A1156">
        <w:rPr>
          <w:b/>
        </w:rPr>
        <w:t>OA</w:t>
      </w:r>
      <w:r>
        <w:rPr>
          <w:b/>
        </w:rPr>
        <w:t>1</w:t>
      </w:r>
      <w:r w:rsidRPr="009A1156">
        <w:rPr>
          <w:b/>
        </w:rPr>
        <w:t xml:space="preserve">: </w:t>
      </w:r>
      <w:r w:rsidRPr="006423FE">
        <w:t>Identificar los fundamentos, atributos y dimensiones de la democracia y ciudadanía, considerando</w:t>
      </w:r>
      <w:r>
        <w:t xml:space="preserve"> </w:t>
      </w:r>
      <w:r w:rsidRPr="006423FE">
        <w:t xml:space="preserve">las libertades fundamentales de las personas como un principio de estas </w:t>
      </w:r>
      <w:r>
        <w:t xml:space="preserve">y reconociendo sus implicancias </w:t>
      </w:r>
      <w:r w:rsidRPr="006423FE">
        <w:t>en los deberes del Estado y en los derechos y responsabilidades ciudadanas.</w:t>
      </w:r>
    </w:p>
    <w:p w14:paraId="5DB68397" w14:textId="045CC8B6" w:rsidR="00E90240" w:rsidRDefault="00E90240" w:rsidP="008022F6">
      <w:pPr>
        <w:spacing w:after="0"/>
        <w:jc w:val="both"/>
      </w:pPr>
    </w:p>
    <w:p w14:paraId="768CABDB" w14:textId="4140566B" w:rsidR="00E90240" w:rsidRPr="00E90240" w:rsidRDefault="00E90240" w:rsidP="008022F6">
      <w:pPr>
        <w:spacing w:after="0"/>
        <w:jc w:val="both"/>
        <w:rPr>
          <w:b/>
          <w:u w:val="single"/>
        </w:rPr>
      </w:pPr>
      <w:r w:rsidRPr="00E90240">
        <w:rPr>
          <w:b/>
          <w:u w:val="single"/>
        </w:rPr>
        <w:t>Objetivo de clase</w:t>
      </w:r>
      <w:r w:rsidRPr="006E537D">
        <w:rPr>
          <w:b/>
        </w:rPr>
        <w:t xml:space="preserve">: </w:t>
      </w:r>
      <w:r w:rsidR="006E537D" w:rsidRPr="006E537D">
        <w:rPr>
          <w:b/>
        </w:rPr>
        <w:t xml:space="preserve"> Reconocer el valor de la democracia como sistema político social y su perfectibilidad a través del tiempo.</w:t>
      </w:r>
      <w:r w:rsidR="006E537D">
        <w:rPr>
          <w:b/>
          <w:u w:val="single"/>
        </w:rPr>
        <w:t xml:space="preserve"> </w:t>
      </w:r>
    </w:p>
    <w:p w14:paraId="4E882DEF" w14:textId="595714D2" w:rsidR="00E90240" w:rsidRPr="00E90240" w:rsidRDefault="00E90240" w:rsidP="008022F6">
      <w:pPr>
        <w:spacing w:after="0"/>
        <w:jc w:val="both"/>
        <w:rPr>
          <w:b/>
          <w:u w:val="single"/>
        </w:rPr>
      </w:pPr>
    </w:p>
    <w:p w14:paraId="40D4FA81" w14:textId="77777777" w:rsidR="00E90240" w:rsidRPr="00E90240" w:rsidRDefault="00E90240" w:rsidP="00E90240">
      <w:pPr>
        <w:spacing w:after="0"/>
        <w:jc w:val="both"/>
        <w:rPr>
          <w:b/>
        </w:rPr>
      </w:pPr>
      <w:r w:rsidRPr="00E90240">
        <w:rPr>
          <w:b/>
        </w:rPr>
        <w:t xml:space="preserve">Instrucciones: </w:t>
      </w:r>
    </w:p>
    <w:p w14:paraId="459AF683" w14:textId="77777777" w:rsidR="00E90240" w:rsidRDefault="00E90240" w:rsidP="00E90240">
      <w:pPr>
        <w:spacing w:after="0"/>
        <w:jc w:val="both"/>
      </w:pPr>
      <w:r>
        <w:t>•</w:t>
      </w:r>
      <w:r>
        <w:tab/>
        <w:t xml:space="preserve">Desarrollar la presente guía en este archivo Word y de manera individual y posteriormente enviar el documento completo, con nombre y curso, al correo </w:t>
      </w:r>
      <w:proofErr w:type="gramStart"/>
      <w:r>
        <w:t>pabloortz.09@gmail.com .</w:t>
      </w:r>
      <w:proofErr w:type="gramEnd"/>
      <w:r>
        <w:t xml:space="preserve"> En caso de no disponer de internet o pc puede imprimirla en el liceo y posteriormente enviar las fotos de la guía desarrollada.</w:t>
      </w:r>
    </w:p>
    <w:p w14:paraId="64EFDCA6" w14:textId="02B87605" w:rsidR="00E90240" w:rsidRDefault="00E90240" w:rsidP="00E90240">
      <w:pPr>
        <w:spacing w:after="0"/>
        <w:jc w:val="both"/>
      </w:pPr>
      <w:r>
        <w:t>•</w:t>
      </w:r>
      <w:r>
        <w:tab/>
        <w:t>La guía será e</w:t>
      </w:r>
      <w:r w:rsidR="006E2CDA">
        <w:t>valuada con nota acumulativa (20</w:t>
      </w:r>
      <w:r>
        <w:t xml:space="preserve"> puntos en total)</w:t>
      </w:r>
    </w:p>
    <w:p w14:paraId="0F9B29AE" w14:textId="4E9AB13B" w:rsidR="006E537D" w:rsidRDefault="006E537D" w:rsidP="00E90240">
      <w:pPr>
        <w:spacing w:after="0"/>
        <w:jc w:val="both"/>
      </w:pPr>
    </w:p>
    <w:p w14:paraId="48C9C376" w14:textId="5221C474" w:rsidR="006E537D" w:rsidRPr="006E537D" w:rsidRDefault="006E537D" w:rsidP="006E537D">
      <w:pPr>
        <w:jc w:val="both"/>
      </w:pPr>
      <w:r w:rsidRPr="006E537D">
        <w:rPr>
          <w:b/>
        </w:rPr>
        <w:t>I. COMPRENSI</w:t>
      </w:r>
      <w:r w:rsidR="0041477E">
        <w:rPr>
          <w:b/>
        </w:rPr>
        <w:t>Ó</w:t>
      </w:r>
      <w:r w:rsidRPr="006E537D">
        <w:rPr>
          <w:b/>
        </w:rPr>
        <w:t>N LECTORA.</w:t>
      </w:r>
      <w:r w:rsidR="007D6949">
        <w:t xml:space="preserve"> Lee atentamente acuerdo </w:t>
      </w:r>
      <w:r>
        <w:t>los</w:t>
      </w:r>
      <w:r w:rsidRPr="006E537D">
        <w:t xml:space="preserve"> texto</w:t>
      </w:r>
      <w:r>
        <w:t>s</w:t>
      </w:r>
      <w:r w:rsidR="007D6949">
        <w:t xml:space="preserve"> y el </w:t>
      </w:r>
      <w:r>
        <w:t>gráfico</w:t>
      </w:r>
      <w:r w:rsidRPr="006E537D">
        <w:t xml:space="preserve"> presentado en la</w:t>
      </w:r>
      <w:r>
        <w:t xml:space="preserve"> </w:t>
      </w:r>
      <w:r w:rsidR="007D6949">
        <w:t xml:space="preserve">guía, y responde las </w:t>
      </w:r>
      <w:r w:rsidRPr="006E537D">
        <w:t xml:space="preserve">preguntas </w:t>
      </w:r>
      <w:r w:rsidR="007D6949">
        <w:t>que se presentan a continuación.</w:t>
      </w:r>
    </w:p>
    <w:p w14:paraId="264A7879" w14:textId="77777777" w:rsidR="006E537D" w:rsidRDefault="006E537D" w:rsidP="006E537D">
      <w:pPr>
        <w:spacing w:after="0"/>
        <w:jc w:val="both"/>
        <w:rPr>
          <w:b/>
        </w:rPr>
      </w:pPr>
    </w:p>
    <w:p w14:paraId="4DDF4CEC" w14:textId="491ADAD8" w:rsidR="006E537D" w:rsidRPr="006E537D" w:rsidRDefault="006E537D" w:rsidP="006E537D">
      <w:pPr>
        <w:spacing w:after="0"/>
        <w:jc w:val="both"/>
        <w:rPr>
          <w:b/>
        </w:rPr>
      </w:pPr>
      <w:r w:rsidRPr="006E537D">
        <w:rPr>
          <w:b/>
        </w:rPr>
        <w:t>Gráfico 1: Adhesión a tipos de sistemas políticos en Chile, 1994-2014</w:t>
      </w:r>
    </w:p>
    <w:p w14:paraId="211FEFB7" w14:textId="0CA23B50" w:rsidR="006E537D" w:rsidRDefault="006E537D" w:rsidP="00E90240">
      <w:pPr>
        <w:spacing w:after="0"/>
        <w:jc w:val="both"/>
      </w:pPr>
    </w:p>
    <w:p w14:paraId="46CA2CCD" w14:textId="59C6014F" w:rsidR="006E537D" w:rsidRDefault="006E537D" w:rsidP="00E90240">
      <w:pPr>
        <w:spacing w:after="0"/>
        <w:jc w:val="both"/>
      </w:pPr>
      <w:r>
        <w:rPr>
          <w:noProof/>
          <w:lang w:val="es-CL" w:eastAsia="es-CL"/>
        </w:rPr>
        <w:drawing>
          <wp:inline distT="0" distB="0" distL="0" distR="0" wp14:anchorId="433B1823" wp14:editId="4DF84924">
            <wp:extent cx="6037571" cy="33432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882" cy="3345109"/>
                    </a:xfrm>
                    <a:prstGeom prst="rect">
                      <a:avLst/>
                    </a:prstGeom>
                    <a:noFill/>
                  </pic:spPr>
                </pic:pic>
              </a:graphicData>
            </a:graphic>
          </wp:inline>
        </w:drawing>
      </w:r>
    </w:p>
    <w:p w14:paraId="58D819A4" w14:textId="77777777" w:rsidR="006E537D" w:rsidRDefault="006E537D" w:rsidP="00E90240">
      <w:pPr>
        <w:spacing w:after="0"/>
        <w:jc w:val="both"/>
      </w:pPr>
    </w:p>
    <w:p w14:paraId="7CC6A4D0" w14:textId="73658525" w:rsidR="00E90240" w:rsidRPr="007D6949" w:rsidRDefault="006E537D" w:rsidP="007D6949">
      <w:pPr>
        <w:spacing w:after="0" w:line="240" w:lineRule="auto"/>
        <w:jc w:val="both"/>
        <w:rPr>
          <w:sz w:val="20"/>
          <w:szCs w:val="20"/>
        </w:rPr>
      </w:pPr>
      <w:proofErr w:type="spellStart"/>
      <w:r w:rsidRPr="007D6949">
        <w:rPr>
          <w:sz w:val="20"/>
          <w:szCs w:val="20"/>
        </w:rPr>
        <w:t>World</w:t>
      </w:r>
      <w:proofErr w:type="spellEnd"/>
      <w:r w:rsidR="007D6949">
        <w:rPr>
          <w:sz w:val="20"/>
          <w:szCs w:val="20"/>
        </w:rPr>
        <w:t xml:space="preserve"> </w:t>
      </w:r>
      <w:proofErr w:type="spellStart"/>
      <w:r w:rsidRPr="007D6949">
        <w:rPr>
          <w:sz w:val="20"/>
          <w:szCs w:val="20"/>
        </w:rPr>
        <w:t>Value</w:t>
      </w:r>
      <w:proofErr w:type="spellEnd"/>
      <w:r w:rsidR="007D6949">
        <w:rPr>
          <w:sz w:val="20"/>
          <w:szCs w:val="20"/>
        </w:rPr>
        <w:t xml:space="preserve"> </w:t>
      </w:r>
      <w:proofErr w:type="spellStart"/>
      <w:r w:rsidRPr="007D6949">
        <w:rPr>
          <w:sz w:val="20"/>
          <w:szCs w:val="20"/>
        </w:rPr>
        <w:t>Surveys</w:t>
      </w:r>
      <w:proofErr w:type="spellEnd"/>
      <w:r w:rsidRPr="007D6949">
        <w:rPr>
          <w:sz w:val="20"/>
          <w:szCs w:val="20"/>
        </w:rPr>
        <w:t>, citado en: González, R. (coord.) ¿Malestar en Chile?, Centro de Estudios Públicos, Informe Encuesta CEP Chile 2016, Santiago, 2017, p. 147. Disponible en: https://www.cepchile.cl/cep/site/docs/20170627/20170627093424/informe_encuesta_cep 2016_malestar_en_chile_1.pdf</w:t>
      </w:r>
    </w:p>
    <w:p w14:paraId="347B02A2" w14:textId="69A58B32" w:rsidR="008022F6" w:rsidRPr="007D6949" w:rsidRDefault="008022F6" w:rsidP="007D6949">
      <w:pPr>
        <w:spacing w:line="240" w:lineRule="auto"/>
        <w:rPr>
          <w:sz w:val="20"/>
          <w:szCs w:val="20"/>
        </w:rPr>
      </w:pPr>
    </w:p>
    <w:p w14:paraId="0ED9FB6C" w14:textId="5B8F142E" w:rsidR="006E537D" w:rsidRDefault="006E537D"/>
    <w:p w14:paraId="312BF5AB" w14:textId="6A8F08F1" w:rsidR="007D6949" w:rsidRDefault="007D6949">
      <w:r>
        <w:rPr>
          <w:noProof/>
          <w:lang w:val="es-CL" w:eastAsia="es-CL"/>
        </w:rPr>
        <w:lastRenderedPageBreak/>
        <mc:AlternateContent>
          <mc:Choice Requires="wps">
            <w:drawing>
              <wp:anchor distT="45720" distB="45720" distL="114300" distR="114300" simplePos="0" relativeHeight="251658240" behindDoc="0" locked="0" layoutInCell="1" allowOverlap="1" wp14:anchorId="48FE5521" wp14:editId="3B5EF140">
                <wp:simplePos x="0" y="0"/>
                <wp:positionH relativeFrom="column">
                  <wp:posOffset>-280035</wp:posOffset>
                </wp:positionH>
                <wp:positionV relativeFrom="paragraph">
                  <wp:posOffset>4567555</wp:posOffset>
                </wp:positionV>
                <wp:extent cx="6505575" cy="446722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467225"/>
                        </a:xfrm>
                        <a:prstGeom prst="rect">
                          <a:avLst/>
                        </a:prstGeom>
                        <a:solidFill>
                          <a:srgbClr val="FFFFFF"/>
                        </a:solidFill>
                        <a:ln w="9525">
                          <a:solidFill>
                            <a:srgbClr val="000000"/>
                          </a:solidFill>
                          <a:miter lim="800000"/>
                          <a:headEnd/>
                          <a:tailEnd/>
                        </a:ln>
                      </wps:spPr>
                      <wps:txbx>
                        <w:txbxContent>
                          <w:p w14:paraId="550B2120" w14:textId="77777777" w:rsidR="007D6949" w:rsidRPr="00556AEE" w:rsidRDefault="007D6949" w:rsidP="007D6949">
                            <w:pPr>
                              <w:jc w:val="both"/>
                              <w:rPr>
                                <w:rFonts w:asciiTheme="majorHAnsi" w:hAnsiTheme="majorHAnsi" w:cstheme="majorHAnsi"/>
                                <w:bCs/>
                              </w:rPr>
                            </w:pPr>
                            <w:r w:rsidRPr="00556AEE">
                              <w:rPr>
                                <w:rFonts w:asciiTheme="majorHAnsi" w:hAnsiTheme="majorHAnsi" w:cstheme="majorHAnsi"/>
                                <w:bCs/>
                              </w:rPr>
                              <w:t xml:space="preserve">Texto 2: </w:t>
                            </w:r>
                          </w:p>
                          <w:p w14:paraId="2702AFE1" w14:textId="4CC4AE60" w:rsidR="007D6949" w:rsidRPr="0025688F" w:rsidRDefault="007D6949" w:rsidP="007D6949">
                            <w:pPr>
                              <w:ind w:firstLine="708"/>
                              <w:jc w:val="both"/>
                              <w:rPr>
                                <w:rFonts w:asciiTheme="majorHAnsi" w:hAnsiTheme="majorHAnsi" w:cstheme="majorHAnsi"/>
                                <w:bCs/>
                                <w:i/>
                                <w:color w:val="002060"/>
                              </w:rPr>
                            </w:pPr>
                            <w:r w:rsidRPr="007D6949">
                              <w:rPr>
                                <w:rFonts w:asciiTheme="majorHAnsi" w:hAnsiTheme="majorHAnsi" w:cstheme="majorHAnsi"/>
                                <w:bCs/>
                                <w:i/>
                              </w:rPr>
                              <w:t>“El término “democracia” proviene del griego antiguo. Fue acuñado en Atenas en el siglo V antes de Cristo a partir de las palabras “demos” (pueblo, población) y “</w:t>
                            </w:r>
                            <w:proofErr w:type="spellStart"/>
                            <w:r w:rsidRPr="007D6949">
                              <w:rPr>
                                <w:rFonts w:asciiTheme="majorHAnsi" w:hAnsiTheme="majorHAnsi" w:cstheme="majorHAnsi"/>
                                <w:bCs/>
                                <w:i/>
                              </w:rPr>
                              <w:t>kratos</w:t>
                            </w:r>
                            <w:proofErr w:type="spellEnd"/>
                            <w:r w:rsidRPr="007D6949">
                              <w:rPr>
                                <w:rFonts w:asciiTheme="majorHAnsi" w:hAnsiTheme="majorHAnsi" w:cstheme="majorHAnsi"/>
                                <w:bCs/>
                                <w:i/>
                              </w:rPr>
                              <w:t>” (gobierno, poder, autoridad), es decir, un gobierno del pueblo</w:t>
                            </w:r>
                            <w:r w:rsidRPr="0025688F">
                              <w:rPr>
                                <w:rFonts w:asciiTheme="majorHAnsi" w:hAnsiTheme="majorHAnsi" w:cstheme="majorHAnsi"/>
                                <w:b/>
                                <w:bCs/>
                                <w:i/>
                              </w:rPr>
                              <w:t>. Hoy entendemos a la democracia como un régimen político donde la titularidad del poder la ejerce el pueblo a través de mecanismos institucionales.</w:t>
                            </w:r>
                            <w:r w:rsidRPr="007D6949">
                              <w:rPr>
                                <w:rFonts w:asciiTheme="majorHAnsi" w:hAnsiTheme="majorHAnsi" w:cstheme="majorHAnsi"/>
                                <w:bCs/>
                                <w:i/>
                              </w:rPr>
                              <w:t xml:space="preserve"> En el mundo contemporáneo, existe una pluralidad de ideas, concepciones y usos para el concepto de democracia. </w:t>
                            </w:r>
                            <w:r w:rsidRPr="0025688F">
                              <w:rPr>
                                <w:rFonts w:asciiTheme="majorHAnsi" w:hAnsiTheme="majorHAnsi" w:cstheme="majorHAnsi"/>
                                <w:bCs/>
                                <w:i/>
                                <w:color w:val="002060"/>
                              </w:rPr>
                              <w:t xml:space="preserve">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una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w:t>
                            </w:r>
                            <w:proofErr w:type="spellStart"/>
                            <w:r w:rsidRPr="0025688F">
                              <w:rPr>
                                <w:rFonts w:asciiTheme="majorHAnsi" w:hAnsiTheme="majorHAnsi" w:cstheme="majorHAnsi"/>
                                <w:bCs/>
                                <w:i/>
                                <w:color w:val="002060"/>
                              </w:rPr>
                              <w:t>Zalaquett</w:t>
                            </w:r>
                            <w:proofErr w:type="spellEnd"/>
                            <w:r w:rsidRPr="0025688F">
                              <w:rPr>
                                <w:rFonts w:asciiTheme="majorHAnsi" w:hAnsiTheme="majorHAnsi" w:cstheme="majorHAnsi"/>
                                <w:bCs/>
                                <w:i/>
                                <w:color w:val="002060"/>
                              </w:rPr>
                              <w:t xml:space="preserve">, 2008). Relación que puede verse en el artículo 21(3) de la Declaración Universal de los Derechos Humanos: ‘La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 </w:t>
                            </w:r>
                            <w:bookmarkStart w:id="0" w:name="_GoBack"/>
                            <w:bookmarkEnd w:id="0"/>
                          </w:p>
                          <w:p w14:paraId="2D2209C1" w14:textId="77777777" w:rsidR="007D6949" w:rsidRPr="007D6949" w:rsidRDefault="007D6949" w:rsidP="007D6949">
                            <w:pPr>
                              <w:jc w:val="right"/>
                              <w:rPr>
                                <w:rFonts w:asciiTheme="majorHAnsi" w:hAnsiTheme="majorHAnsi" w:cstheme="majorHAnsi"/>
                                <w:bCs/>
                                <w:sz w:val="20"/>
                                <w:szCs w:val="20"/>
                              </w:rPr>
                            </w:pPr>
                            <w:r w:rsidRPr="007D6949">
                              <w:rPr>
                                <w:rFonts w:asciiTheme="majorHAnsi" w:hAnsiTheme="majorHAnsi" w:cstheme="majorHAnsi"/>
                                <w:bCs/>
                                <w:sz w:val="20"/>
                                <w:szCs w:val="20"/>
                              </w:rPr>
                              <w:t>Biblioteca del Congreso Nacional de Chile, Guía de Formación Cívica, ed. BCN, Santiago, 2016, p. 85 y 86.  Disponible en: https://www.bcn.cl/formacioncivica/detalle_guia?h=10221.3/45660</w:t>
                            </w:r>
                          </w:p>
                          <w:p w14:paraId="0DDD01BD" w14:textId="77777777" w:rsidR="007D6949" w:rsidRDefault="007D6949" w:rsidP="007D6949">
                            <w:pPr>
                              <w:jc w:val="right"/>
                              <w:rPr>
                                <w:rFonts w:asciiTheme="majorHAnsi" w:hAnsiTheme="majorHAnsi" w:cstheme="majorHAnsi"/>
                                <w:bCs/>
                              </w:rPr>
                            </w:pPr>
                          </w:p>
                          <w:p w14:paraId="0589DBA8" w14:textId="63FBCFA6" w:rsidR="007D6949" w:rsidRDefault="007D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E5521" id="_x0000_t202" coordsize="21600,21600" o:spt="202" path="m,l,21600r21600,l21600,xe">
                <v:stroke joinstyle="miter"/>
                <v:path gradientshapeok="t" o:connecttype="rect"/>
              </v:shapetype>
              <v:shape id="Cuadro de texto 2" o:spid="_x0000_s1026" type="#_x0000_t202" style="position:absolute;margin-left:-22.05pt;margin-top:359.65pt;width:512.25pt;height:3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">
                <v:textbox>
                  <w:txbxContent>
                    <w:p w14:paraId="550B2120" w14:textId="77777777" w:rsidR="007D6949" w:rsidRPr="00556AEE" w:rsidRDefault="007D6949" w:rsidP="007D6949">
                      <w:pPr>
                        <w:jc w:val="both"/>
                        <w:rPr>
                          <w:rFonts w:asciiTheme="majorHAnsi" w:hAnsiTheme="majorHAnsi" w:cstheme="majorHAnsi"/>
                          <w:bCs/>
                        </w:rPr>
                      </w:pPr>
                      <w:r w:rsidRPr="00556AEE">
                        <w:rPr>
                          <w:rFonts w:asciiTheme="majorHAnsi" w:hAnsiTheme="majorHAnsi" w:cstheme="majorHAnsi"/>
                          <w:bCs/>
                        </w:rPr>
                        <w:t xml:space="preserve">Texto 2: </w:t>
                      </w:r>
                    </w:p>
                    <w:p w14:paraId="2702AFE1" w14:textId="4CC4AE60" w:rsidR="007D6949" w:rsidRPr="0025688F" w:rsidRDefault="007D6949" w:rsidP="007D6949">
                      <w:pPr>
                        <w:ind w:firstLine="708"/>
                        <w:jc w:val="both"/>
                        <w:rPr>
                          <w:rFonts w:asciiTheme="majorHAnsi" w:hAnsiTheme="majorHAnsi" w:cstheme="majorHAnsi"/>
                          <w:bCs/>
                          <w:i/>
                          <w:color w:val="002060"/>
                        </w:rPr>
                      </w:pPr>
                      <w:r w:rsidRPr="007D6949">
                        <w:rPr>
                          <w:rFonts w:asciiTheme="majorHAnsi" w:hAnsiTheme="majorHAnsi" w:cstheme="majorHAnsi"/>
                          <w:bCs/>
                          <w:i/>
                        </w:rPr>
                        <w:t>“El término “democracia” proviene del griego antiguo. Fue acuñado en Atenas en el siglo V antes de Cristo a partir de las palabras “demos” (pueblo, población) y “</w:t>
                      </w:r>
                      <w:proofErr w:type="spellStart"/>
                      <w:r w:rsidRPr="007D6949">
                        <w:rPr>
                          <w:rFonts w:asciiTheme="majorHAnsi" w:hAnsiTheme="majorHAnsi" w:cstheme="majorHAnsi"/>
                          <w:bCs/>
                          <w:i/>
                        </w:rPr>
                        <w:t>kratos</w:t>
                      </w:r>
                      <w:proofErr w:type="spellEnd"/>
                      <w:r w:rsidRPr="007D6949">
                        <w:rPr>
                          <w:rFonts w:asciiTheme="majorHAnsi" w:hAnsiTheme="majorHAnsi" w:cstheme="majorHAnsi"/>
                          <w:bCs/>
                          <w:i/>
                        </w:rPr>
                        <w:t>” (gobierno, poder, autoridad), es decir, un gobierno del pueblo</w:t>
                      </w:r>
                      <w:r w:rsidRPr="0025688F">
                        <w:rPr>
                          <w:rFonts w:asciiTheme="majorHAnsi" w:hAnsiTheme="majorHAnsi" w:cstheme="majorHAnsi"/>
                          <w:b/>
                          <w:bCs/>
                          <w:i/>
                        </w:rPr>
                        <w:t>. Hoy entendemos a la democracia como un régimen político donde la titularidad del poder la ejerce el pueblo a través de mecanismos institucionales.</w:t>
                      </w:r>
                      <w:r w:rsidRPr="007D6949">
                        <w:rPr>
                          <w:rFonts w:asciiTheme="majorHAnsi" w:hAnsiTheme="majorHAnsi" w:cstheme="majorHAnsi"/>
                          <w:bCs/>
                          <w:i/>
                        </w:rPr>
                        <w:t xml:space="preserve"> En el mundo contemporáneo, existe una pluralidad de ideas, concepciones y usos para el concepto de democracia. </w:t>
                      </w:r>
                      <w:r w:rsidRPr="0025688F">
                        <w:rPr>
                          <w:rFonts w:asciiTheme="majorHAnsi" w:hAnsiTheme="majorHAnsi" w:cstheme="majorHAnsi"/>
                          <w:bCs/>
                          <w:i/>
                          <w:color w:val="002060"/>
                        </w:rPr>
                        <w:t xml:space="preserve">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una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w:t>
                      </w:r>
                      <w:proofErr w:type="spellStart"/>
                      <w:r w:rsidRPr="0025688F">
                        <w:rPr>
                          <w:rFonts w:asciiTheme="majorHAnsi" w:hAnsiTheme="majorHAnsi" w:cstheme="majorHAnsi"/>
                          <w:bCs/>
                          <w:i/>
                          <w:color w:val="002060"/>
                        </w:rPr>
                        <w:t>Zalaquett</w:t>
                      </w:r>
                      <w:proofErr w:type="spellEnd"/>
                      <w:r w:rsidRPr="0025688F">
                        <w:rPr>
                          <w:rFonts w:asciiTheme="majorHAnsi" w:hAnsiTheme="majorHAnsi" w:cstheme="majorHAnsi"/>
                          <w:bCs/>
                          <w:i/>
                          <w:color w:val="002060"/>
                        </w:rPr>
                        <w:t xml:space="preserve">, 2008). Relación que puede verse en el artículo 21(3) de la Declaración Universal de los Derechos Humanos: ‘La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 </w:t>
                      </w:r>
                      <w:bookmarkStart w:id="1" w:name="_GoBack"/>
                      <w:bookmarkEnd w:id="1"/>
                    </w:p>
                    <w:p w14:paraId="2D2209C1" w14:textId="77777777" w:rsidR="007D6949" w:rsidRPr="007D6949" w:rsidRDefault="007D6949" w:rsidP="007D6949">
                      <w:pPr>
                        <w:jc w:val="right"/>
                        <w:rPr>
                          <w:rFonts w:asciiTheme="majorHAnsi" w:hAnsiTheme="majorHAnsi" w:cstheme="majorHAnsi"/>
                          <w:bCs/>
                          <w:sz w:val="20"/>
                          <w:szCs w:val="20"/>
                        </w:rPr>
                      </w:pPr>
                      <w:r w:rsidRPr="007D6949">
                        <w:rPr>
                          <w:rFonts w:asciiTheme="majorHAnsi" w:hAnsiTheme="majorHAnsi" w:cstheme="majorHAnsi"/>
                          <w:bCs/>
                          <w:sz w:val="20"/>
                          <w:szCs w:val="20"/>
                        </w:rPr>
                        <w:t>Biblioteca del Congreso Nacional de Chile, Guía de Formación Cívica, ed. BCN, Santiago, 2016, p. 85 y 86.  Disponible en: https://www.bcn.cl/formacioncivica/detalle_guia?h=10221.3/45660</w:t>
                      </w:r>
                    </w:p>
                    <w:p w14:paraId="0DDD01BD" w14:textId="77777777" w:rsidR="007D6949" w:rsidRDefault="007D6949" w:rsidP="007D6949">
                      <w:pPr>
                        <w:jc w:val="right"/>
                        <w:rPr>
                          <w:rFonts w:asciiTheme="majorHAnsi" w:hAnsiTheme="majorHAnsi" w:cstheme="majorHAnsi"/>
                          <w:bCs/>
                        </w:rPr>
                      </w:pPr>
                    </w:p>
                    <w:p w14:paraId="0589DBA8" w14:textId="63FBCFA6" w:rsidR="007D6949" w:rsidRDefault="007D6949"/>
                  </w:txbxContent>
                </v:textbox>
                <w10:wrap type="square"/>
              </v:shape>
            </w:pict>
          </mc:Fallback>
        </mc:AlternateContent>
      </w:r>
      <w:r w:rsidR="006E537D">
        <w:rPr>
          <w:noProof/>
          <w:lang w:val="es-CL" w:eastAsia="es-CL"/>
        </w:rPr>
        <mc:AlternateContent>
          <mc:Choice Requires="wps">
            <w:drawing>
              <wp:anchor distT="45720" distB="45720" distL="114300" distR="114300" simplePos="0" relativeHeight="251657216" behindDoc="0" locked="0" layoutInCell="1" allowOverlap="1" wp14:anchorId="1D3F7FAD" wp14:editId="7BB2B168">
                <wp:simplePos x="0" y="0"/>
                <wp:positionH relativeFrom="column">
                  <wp:posOffset>-260985</wp:posOffset>
                </wp:positionH>
                <wp:positionV relativeFrom="paragraph">
                  <wp:posOffset>186055</wp:posOffset>
                </wp:positionV>
                <wp:extent cx="6496050" cy="40767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076700"/>
                        </a:xfrm>
                        <a:prstGeom prst="rect">
                          <a:avLst/>
                        </a:prstGeom>
                        <a:solidFill>
                          <a:srgbClr val="FFFFFF"/>
                        </a:solidFill>
                        <a:ln w="9525">
                          <a:solidFill>
                            <a:srgbClr val="000000"/>
                          </a:solidFill>
                          <a:miter lim="800000"/>
                          <a:headEnd/>
                          <a:tailEnd/>
                        </a:ln>
                      </wps:spPr>
                      <wps:txbx>
                        <w:txbxContent>
                          <w:p w14:paraId="60A55820" w14:textId="77777777" w:rsidR="007D6949" w:rsidRPr="00334DF1" w:rsidRDefault="007D6949" w:rsidP="007D6949">
                            <w:pPr>
                              <w:jc w:val="both"/>
                              <w:rPr>
                                <w:rFonts w:asciiTheme="majorHAnsi" w:hAnsiTheme="majorHAnsi" w:cstheme="majorHAnsi"/>
                                <w:lang w:val="es-ES_tradnl"/>
                              </w:rPr>
                            </w:pPr>
                            <w:r w:rsidRPr="00334DF1">
                              <w:rPr>
                                <w:rFonts w:asciiTheme="majorHAnsi" w:hAnsiTheme="majorHAnsi" w:cstheme="majorHAnsi"/>
                                <w:lang w:val="es-ES_tradnl"/>
                              </w:rPr>
                              <w:t xml:space="preserve">Texto 1:  </w:t>
                            </w:r>
                          </w:p>
                          <w:p w14:paraId="4232BFA2" w14:textId="77777777"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i/>
                                <w:lang w:val="es-ES_tradnl"/>
                              </w:rPr>
                              <w:t xml:space="preserve">“La democracia ha sido intermitente y sufrido larguísimos períodos de ausencia. Ella no ha sido, ni con mucho, la protagonista principal de la historia política de Occidente, entendiendo por protagonista principal a aquella figura del teatro de la política que permanece en escena mucho más tiempo que los demás actores del reparto. Hoy, ya entrado el siglo XXI, y más o menos desde el siglo XVIII en adelante, estamos acostumbrados a ella. Se ha asentado como la forma de gobierno de la mayoría de los países, pero las democracias reales que conocemos hoy no </w:t>
                            </w:r>
                            <w:proofErr w:type="spellStart"/>
                            <w:r w:rsidRPr="007D6949">
                              <w:rPr>
                                <w:rFonts w:asciiTheme="majorHAnsi" w:hAnsiTheme="majorHAnsi" w:cstheme="majorHAnsi"/>
                                <w:i/>
                                <w:lang w:val="es-ES_tradnl"/>
                              </w:rPr>
                              <w:t>rankean</w:t>
                            </w:r>
                            <w:proofErr w:type="spellEnd"/>
                            <w:r w:rsidRPr="007D6949">
                              <w:rPr>
                                <w:rFonts w:asciiTheme="majorHAnsi" w:hAnsiTheme="majorHAnsi" w:cstheme="majorHAnsi"/>
                                <w:i/>
                                <w:lang w:val="es-ES_tradnl"/>
                              </w:rPr>
                              <w:t xml:space="preserve"> igual en cuanto a su proximidad con lo que podríamos considerar una democracia ideal. Unas están más cerca, otras lejos, y algunas incluso muy lejos. Y para mayor </w:t>
                            </w:r>
                            <w:r w:rsidRPr="007D6949">
                              <w:rPr>
                                <w:rFonts w:asciiTheme="majorHAnsi" w:hAnsiTheme="majorHAnsi" w:cstheme="majorHAnsi"/>
                                <w:bCs/>
                                <w:i/>
                              </w:rPr>
                              <w:t xml:space="preserve">preocupación, hoy es el completo edificio democrático el que parece estar sacudido por un fuerte movimiento telúrico que no cesa y por otros momentos pareciera acelerarse peligrosamente. La democracia, que hace ya rato da fuertes señales de alarma, está sacudiéndose incluso en países que considerábamos </w:t>
                            </w:r>
                            <w:proofErr w:type="spellStart"/>
                            <w:r w:rsidRPr="007D6949">
                              <w:rPr>
                                <w:rFonts w:asciiTheme="majorHAnsi" w:hAnsiTheme="majorHAnsi" w:cstheme="majorHAnsi"/>
                                <w:bCs/>
                                <w:i/>
                              </w:rPr>
                              <w:t>asísmico</w:t>
                            </w:r>
                            <w:proofErr w:type="spellEnd"/>
                            <w:r w:rsidRPr="007D6949">
                              <w:rPr>
                                <w:rFonts w:asciiTheme="majorHAnsi" w:hAnsiTheme="majorHAnsi" w:cstheme="majorHAnsi"/>
                                <w:bCs/>
                                <w:i/>
                              </w:rPr>
                              <w:t xml:space="preserve"> y en los que se pensaba que no habría temblores.  Las democracias reales están aquí y ahora, mientras que la democracia ideal se encuentra en el horizonte. Y según popularizó Eduardo Galeano, ‘yo me acerco dos pasos y ella se aleja dos pasos. Camino diez pasos y el horizonte se corre diez más allá. Por mucho que yo camine, nunca la alcanzaré. ¿Para qué sirve entonces la utopía? Para eso sirve, para caminar’. Para caminar y eventualmente diez pasos hacia la democracia, ella retroceda solo nueve. Como sostuvo Max Weber, no lograríamos lo posible si no se intentara una y otra vez lo imposible, o –agregar por mi cuenta– si no se intentará simplemente mejor”.</w:t>
                            </w:r>
                          </w:p>
                          <w:p w14:paraId="2FEE74EE" w14:textId="77777777" w:rsidR="007D6949" w:rsidRPr="007D6949" w:rsidRDefault="007D6949" w:rsidP="007D6949">
                            <w:pPr>
                              <w:jc w:val="right"/>
                              <w:rPr>
                                <w:rFonts w:asciiTheme="majorHAnsi" w:hAnsiTheme="majorHAnsi" w:cstheme="majorHAnsi"/>
                                <w:bCs/>
                                <w:sz w:val="20"/>
                                <w:szCs w:val="20"/>
                              </w:rPr>
                            </w:pPr>
                            <w:proofErr w:type="spellStart"/>
                            <w:r w:rsidRPr="007D6949">
                              <w:rPr>
                                <w:rFonts w:asciiTheme="majorHAnsi" w:hAnsiTheme="majorHAnsi" w:cstheme="majorHAnsi"/>
                                <w:bCs/>
                                <w:sz w:val="20"/>
                                <w:szCs w:val="20"/>
                              </w:rPr>
                              <w:t>Squella</w:t>
                            </w:r>
                            <w:proofErr w:type="spellEnd"/>
                            <w:r w:rsidRPr="007D6949">
                              <w:rPr>
                                <w:rFonts w:asciiTheme="majorHAnsi" w:hAnsiTheme="majorHAnsi" w:cstheme="majorHAnsi"/>
                                <w:bCs/>
                                <w:sz w:val="20"/>
                                <w:szCs w:val="20"/>
                              </w:rPr>
                              <w:t>, A., Democracia ¿crisis, decadencia o colapso?, Ed. Universidad de Valparaíso, Valparaíso, 2019, p. 14.</w:t>
                            </w:r>
                          </w:p>
                          <w:p w14:paraId="26D368F1" w14:textId="352AD6C1" w:rsidR="006E537D" w:rsidRPr="007D6949" w:rsidRDefault="006E537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F7FAD" id="_x0000_s1027" type="#_x0000_t202" style="position:absolute;margin-left:-20.55pt;margin-top:14.65pt;width:511.5pt;height:3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">
                <v:textbox>
                  <w:txbxContent>
                    <w:p w14:paraId="60A55820" w14:textId="77777777" w:rsidR="007D6949" w:rsidRPr="00334DF1" w:rsidRDefault="007D6949" w:rsidP="007D6949">
                      <w:pPr>
                        <w:jc w:val="both"/>
                        <w:rPr>
                          <w:rFonts w:asciiTheme="majorHAnsi" w:hAnsiTheme="majorHAnsi" w:cstheme="majorHAnsi"/>
                          <w:lang w:val="es-ES_tradnl"/>
                        </w:rPr>
                      </w:pPr>
                      <w:r w:rsidRPr="00334DF1">
                        <w:rPr>
                          <w:rFonts w:asciiTheme="majorHAnsi" w:hAnsiTheme="majorHAnsi" w:cstheme="majorHAnsi"/>
                          <w:lang w:val="es-ES_tradnl"/>
                        </w:rPr>
                        <w:t xml:space="preserve">Texto 1:  </w:t>
                      </w:r>
                    </w:p>
                    <w:p w14:paraId="4232BFA2" w14:textId="77777777"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i/>
                          <w:lang w:val="es-ES_tradnl"/>
                        </w:rPr>
                        <w:t xml:space="preserve">“La democracia ha sido intermitente y sufrido larguísimos períodos de ausencia. Ella no ha sido, ni con mucho, la protagonista principal de la historia política de Occidente, entendiendo por protagonista principal a aquella figura del teatro de la política que permanece en escena mucho más tiempo que los demás actores del reparto. Hoy, ya entrado el siglo XXI, y más o menos desde el siglo XVIII en adelante, estamos acostumbrados a ella. Se ha asentado como la forma de gobierno de la mayoría de los países, pero las democracias reales que conocemos hoy no </w:t>
                      </w:r>
                      <w:proofErr w:type="spellStart"/>
                      <w:r w:rsidRPr="007D6949">
                        <w:rPr>
                          <w:rFonts w:asciiTheme="majorHAnsi" w:hAnsiTheme="majorHAnsi" w:cstheme="majorHAnsi"/>
                          <w:i/>
                          <w:lang w:val="es-ES_tradnl"/>
                        </w:rPr>
                        <w:t>rankean</w:t>
                      </w:r>
                      <w:proofErr w:type="spellEnd"/>
                      <w:r w:rsidRPr="007D6949">
                        <w:rPr>
                          <w:rFonts w:asciiTheme="majorHAnsi" w:hAnsiTheme="majorHAnsi" w:cstheme="majorHAnsi"/>
                          <w:i/>
                          <w:lang w:val="es-ES_tradnl"/>
                        </w:rPr>
                        <w:t xml:space="preserve"> igual en cuanto a su proximidad con lo que podríamos considerar una democracia ideal. Unas están más cerca, otras lejos, y algunas incluso muy lejos. Y para mayor </w:t>
                      </w:r>
                      <w:r w:rsidRPr="007D6949">
                        <w:rPr>
                          <w:rFonts w:asciiTheme="majorHAnsi" w:hAnsiTheme="majorHAnsi" w:cstheme="majorHAnsi"/>
                          <w:bCs/>
                          <w:i/>
                        </w:rPr>
                        <w:t>preocupación, hoy es el completo edificio democrático el que parece estar sacudido por un fuerte movimiento telúrico que no cesa y por otros momentos pareciera acelerarse peligrosamente. La democracia, que hace ya rato da fuertes señales de alarma, está sacudiéndose incluso en países que considerábamos asísmico y en los que se pensaba que no habría temblores.  Las democracias reales están aquí y ahora, mientras que la democracia ideal se encuentra en el horizonte. Y según popularizó Eduardo Galeano, ‘yo me acerco dos pasos y ella se aleja dos pasos. Camino diez pasos y el horizonte se corre diez más allá. Por mucho que yo camine, nunca la alcanzaré. ¿Para qué sirve entonces la utopía? Para eso sirve, para caminar’. Para caminar y eventualmente diez pasos hacia la democracia, ella retroceda solo nueve. Como sostuvo Max Weber, no lograríamos lo posible si no se intentara una y otra vez lo imposible, o –agregar por mi cuenta– si no se intentará simplemente mejor”.</w:t>
                      </w:r>
                    </w:p>
                    <w:p w14:paraId="2FEE74EE" w14:textId="77777777" w:rsidR="007D6949" w:rsidRPr="007D6949" w:rsidRDefault="007D6949" w:rsidP="007D6949">
                      <w:pPr>
                        <w:jc w:val="right"/>
                        <w:rPr>
                          <w:rFonts w:asciiTheme="majorHAnsi" w:hAnsiTheme="majorHAnsi" w:cstheme="majorHAnsi"/>
                          <w:bCs/>
                          <w:sz w:val="20"/>
                          <w:szCs w:val="20"/>
                        </w:rPr>
                      </w:pPr>
                      <w:proofErr w:type="spellStart"/>
                      <w:r w:rsidRPr="007D6949">
                        <w:rPr>
                          <w:rFonts w:asciiTheme="majorHAnsi" w:hAnsiTheme="majorHAnsi" w:cstheme="majorHAnsi"/>
                          <w:bCs/>
                          <w:sz w:val="20"/>
                          <w:szCs w:val="20"/>
                        </w:rPr>
                        <w:t>Squella</w:t>
                      </w:r>
                      <w:proofErr w:type="spellEnd"/>
                      <w:r w:rsidRPr="007D6949">
                        <w:rPr>
                          <w:rFonts w:asciiTheme="majorHAnsi" w:hAnsiTheme="majorHAnsi" w:cstheme="majorHAnsi"/>
                          <w:bCs/>
                          <w:sz w:val="20"/>
                          <w:szCs w:val="20"/>
                        </w:rPr>
                        <w:t>, A., Democracia ¿crisis, decadencia o colapso?, Ed. Universidad de Valparaíso, Valparaíso, 2019, p. 14.</w:t>
                      </w:r>
                    </w:p>
                    <w:p w14:paraId="26D368F1" w14:textId="352AD6C1" w:rsidR="006E537D" w:rsidRPr="007D6949" w:rsidRDefault="006E537D">
                      <w:pPr>
                        <w:rPr>
                          <w:sz w:val="20"/>
                          <w:szCs w:val="20"/>
                        </w:rPr>
                      </w:pPr>
                    </w:p>
                  </w:txbxContent>
                </v:textbox>
                <w10:wrap type="square"/>
              </v:shape>
            </w:pict>
          </mc:Fallback>
        </mc:AlternateContent>
      </w:r>
    </w:p>
    <w:p w14:paraId="58DEDE8C" w14:textId="77777777" w:rsidR="007D6949" w:rsidRPr="007D6949" w:rsidRDefault="007D6949" w:rsidP="007D6949"/>
    <w:p w14:paraId="6E16DED8" w14:textId="77777777" w:rsidR="007D6949" w:rsidRPr="007D6949" w:rsidRDefault="007D6949" w:rsidP="007D6949"/>
    <w:p w14:paraId="290B9C45" w14:textId="1CDEE6C6" w:rsidR="007D6949" w:rsidRDefault="007D6949" w:rsidP="007D6949">
      <w:pPr>
        <w:jc w:val="center"/>
      </w:pPr>
    </w:p>
    <w:p w14:paraId="2E47FE6A" w14:textId="1AF80319" w:rsidR="007D6949" w:rsidRDefault="007D6949" w:rsidP="007D6949">
      <w:pPr>
        <w:jc w:val="center"/>
      </w:pPr>
    </w:p>
    <w:p w14:paraId="379BA0B6" w14:textId="68713CA8" w:rsidR="007D6949" w:rsidRDefault="007D6949" w:rsidP="007D6949">
      <w:pPr>
        <w:jc w:val="center"/>
      </w:pPr>
    </w:p>
    <w:p w14:paraId="751E9702" w14:textId="65C24658" w:rsidR="007D6949" w:rsidRDefault="007D6949" w:rsidP="007D6949">
      <w:pPr>
        <w:jc w:val="center"/>
      </w:pPr>
    </w:p>
    <w:p w14:paraId="3F4A04F0" w14:textId="10EFE009" w:rsidR="007D6949" w:rsidRPr="007D6949" w:rsidRDefault="007D6949" w:rsidP="007D6949">
      <w:pPr>
        <w:jc w:val="both"/>
        <w:rPr>
          <w:b/>
        </w:rPr>
      </w:pPr>
      <w:r>
        <w:rPr>
          <w:b/>
        </w:rPr>
        <w:t>ITEM I.- COMPRESIÓN LECTORA. A</w:t>
      </w:r>
      <w:r w:rsidRPr="007D6949">
        <w:rPr>
          <w:b/>
        </w:rPr>
        <w:t xml:space="preserve"> partir de la lectura de los textos y gr</w:t>
      </w:r>
      <w:r w:rsidR="0041477E">
        <w:rPr>
          <w:b/>
        </w:rPr>
        <w:t>á</w:t>
      </w:r>
      <w:r w:rsidRPr="007D6949">
        <w:rPr>
          <w:b/>
        </w:rPr>
        <w:t>fico presen</w:t>
      </w:r>
      <w:r w:rsidR="00EC3A95">
        <w:rPr>
          <w:b/>
        </w:rPr>
        <w:t>tado, anteriormente, responder las preguntas</w:t>
      </w:r>
      <w:r w:rsidRPr="007D6949">
        <w:rPr>
          <w:b/>
        </w:rPr>
        <w:t xml:space="preserve"> que se plantean a continuación (4 puntos cada una)</w:t>
      </w:r>
    </w:p>
    <w:p w14:paraId="15AC385E" w14:textId="51577AE6" w:rsidR="007D6949" w:rsidRPr="00EC3A95" w:rsidRDefault="007D6949" w:rsidP="007D6949">
      <w:pPr>
        <w:rPr>
          <w:b/>
        </w:rPr>
      </w:pPr>
      <w:r w:rsidRPr="00EC3A95">
        <w:rPr>
          <w:b/>
        </w:rPr>
        <w:t>1.- ¿Cuáles son las características distintivas de la democracia?</w:t>
      </w:r>
    </w:p>
    <w:p w14:paraId="7AF92104" w14:textId="77777777" w:rsidR="007D6949" w:rsidRPr="00EC3A95" w:rsidRDefault="007D6949" w:rsidP="007D6949">
      <w:pPr>
        <w:rPr>
          <w:b/>
        </w:rPr>
      </w:pPr>
    </w:p>
    <w:p w14:paraId="0A4964DF" w14:textId="77777777" w:rsidR="007D6949" w:rsidRPr="00EC3A95" w:rsidRDefault="007D6949" w:rsidP="007D6949">
      <w:pPr>
        <w:rPr>
          <w:b/>
        </w:rPr>
      </w:pPr>
    </w:p>
    <w:p w14:paraId="347CB7EA" w14:textId="77777777" w:rsidR="007D6949" w:rsidRPr="00EC3A95" w:rsidRDefault="007D6949" w:rsidP="007D6949">
      <w:pPr>
        <w:rPr>
          <w:b/>
        </w:rPr>
      </w:pPr>
    </w:p>
    <w:p w14:paraId="1A17BB2F" w14:textId="37F5AF17" w:rsidR="007D6949" w:rsidRPr="00EC3A95" w:rsidRDefault="007D6949" w:rsidP="007D6949">
      <w:pPr>
        <w:rPr>
          <w:b/>
        </w:rPr>
      </w:pPr>
    </w:p>
    <w:p w14:paraId="5FCA02D9" w14:textId="1D990454" w:rsidR="007D6949" w:rsidRPr="00EC3A95" w:rsidRDefault="007D6949" w:rsidP="007D6949">
      <w:pPr>
        <w:rPr>
          <w:b/>
        </w:rPr>
      </w:pPr>
      <w:r w:rsidRPr="00EC3A95">
        <w:rPr>
          <w:b/>
        </w:rPr>
        <w:t>2.- ¿Qué conclusiones sobre la democracia podemos obtener a partir del análisis del gráfico?</w:t>
      </w:r>
    </w:p>
    <w:p w14:paraId="5BCDF249" w14:textId="77777777" w:rsidR="007D6949" w:rsidRPr="00EC3A95" w:rsidRDefault="007D6949" w:rsidP="007D6949">
      <w:pPr>
        <w:rPr>
          <w:b/>
        </w:rPr>
      </w:pPr>
    </w:p>
    <w:p w14:paraId="28ADAF58" w14:textId="77777777" w:rsidR="007D6949" w:rsidRPr="00EC3A95" w:rsidRDefault="007D6949" w:rsidP="007D6949">
      <w:pPr>
        <w:rPr>
          <w:b/>
        </w:rPr>
      </w:pPr>
    </w:p>
    <w:p w14:paraId="0B1E532B" w14:textId="77777777" w:rsidR="007D6949" w:rsidRPr="00EC3A95" w:rsidRDefault="007D6949" w:rsidP="007D6949">
      <w:pPr>
        <w:rPr>
          <w:b/>
        </w:rPr>
      </w:pPr>
    </w:p>
    <w:p w14:paraId="2D2E366E" w14:textId="0C01C1C6" w:rsidR="007D6949" w:rsidRPr="00EC3A95" w:rsidRDefault="007D6949" w:rsidP="007D6949">
      <w:pPr>
        <w:rPr>
          <w:b/>
        </w:rPr>
      </w:pPr>
    </w:p>
    <w:p w14:paraId="0DF04D0E" w14:textId="1247C689" w:rsidR="007D6949" w:rsidRPr="00EC3A95" w:rsidRDefault="007D6949" w:rsidP="007D6949">
      <w:pPr>
        <w:rPr>
          <w:b/>
        </w:rPr>
      </w:pPr>
      <w:r w:rsidRPr="00EC3A95">
        <w:rPr>
          <w:b/>
        </w:rPr>
        <w:t>3.- ¿Qué elementos propios de la democracia son valorados por la sociedad?</w:t>
      </w:r>
    </w:p>
    <w:p w14:paraId="625A7104" w14:textId="77777777" w:rsidR="00EC3A95" w:rsidRPr="00EC3A95" w:rsidRDefault="00EC3A95" w:rsidP="007D6949">
      <w:pPr>
        <w:rPr>
          <w:b/>
        </w:rPr>
      </w:pPr>
    </w:p>
    <w:p w14:paraId="3D3FDA9D" w14:textId="77777777" w:rsidR="00EC3A95" w:rsidRPr="00EC3A95" w:rsidRDefault="00EC3A95" w:rsidP="007D6949">
      <w:pPr>
        <w:rPr>
          <w:b/>
        </w:rPr>
      </w:pPr>
    </w:p>
    <w:p w14:paraId="3F6E84E6" w14:textId="77777777" w:rsidR="00EC3A95" w:rsidRPr="00EC3A95" w:rsidRDefault="00EC3A95" w:rsidP="007D6949">
      <w:pPr>
        <w:rPr>
          <w:b/>
        </w:rPr>
      </w:pPr>
    </w:p>
    <w:p w14:paraId="5CF4E57C" w14:textId="73AB04C4" w:rsidR="00EC3A95" w:rsidRPr="00EC3A95" w:rsidRDefault="00EC3A95" w:rsidP="007D6949">
      <w:pPr>
        <w:rPr>
          <w:b/>
        </w:rPr>
      </w:pPr>
    </w:p>
    <w:p w14:paraId="71AB9BD3" w14:textId="5DCB57D1" w:rsidR="007D6949" w:rsidRPr="00EC3A95" w:rsidRDefault="007D6949" w:rsidP="007D6949">
      <w:pPr>
        <w:rPr>
          <w:b/>
        </w:rPr>
      </w:pPr>
      <w:r w:rsidRPr="00EC3A95">
        <w:rPr>
          <w:b/>
        </w:rPr>
        <w:t>4.- ¿Qué consecuencias tiene la pérdida de la democracia?</w:t>
      </w:r>
    </w:p>
    <w:p w14:paraId="45C4E7F0" w14:textId="77777777" w:rsidR="00EC3A95" w:rsidRPr="00EC3A95" w:rsidRDefault="00EC3A95" w:rsidP="007D6949">
      <w:pPr>
        <w:rPr>
          <w:b/>
        </w:rPr>
      </w:pPr>
    </w:p>
    <w:p w14:paraId="383C5E01" w14:textId="77777777" w:rsidR="00EC3A95" w:rsidRPr="00EC3A95" w:rsidRDefault="00EC3A95" w:rsidP="007D6949">
      <w:pPr>
        <w:rPr>
          <w:b/>
        </w:rPr>
      </w:pPr>
    </w:p>
    <w:p w14:paraId="46A00EAC" w14:textId="0BE8F4CA" w:rsidR="00EC3A95" w:rsidRPr="00EC3A95" w:rsidRDefault="00EC3A95" w:rsidP="007D6949">
      <w:pPr>
        <w:rPr>
          <w:b/>
        </w:rPr>
      </w:pPr>
    </w:p>
    <w:p w14:paraId="419DC56A" w14:textId="77777777" w:rsidR="00EC3A95" w:rsidRPr="00EC3A95" w:rsidRDefault="00EC3A95" w:rsidP="007D6949">
      <w:pPr>
        <w:rPr>
          <w:b/>
        </w:rPr>
      </w:pPr>
    </w:p>
    <w:p w14:paraId="2CBB6212" w14:textId="287D88D1" w:rsidR="007D6949" w:rsidRDefault="007D6949" w:rsidP="007D6949">
      <w:pPr>
        <w:rPr>
          <w:b/>
        </w:rPr>
      </w:pPr>
      <w:r w:rsidRPr="00EC3A95">
        <w:rPr>
          <w:b/>
        </w:rPr>
        <w:t>5.- ¿Por qué hay distintos tipos de democracias en el mundo?</w:t>
      </w:r>
    </w:p>
    <w:p w14:paraId="72F6756B" w14:textId="7B433C40" w:rsidR="002E4837" w:rsidRDefault="002E4837" w:rsidP="007D6949">
      <w:pPr>
        <w:rPr>
          <w:b/>
        </w:rPr>
      </w:pPr>
    </w:p>
    <w:p w14:paraId="63F84DB2" w14:textId="77777777" w:rsidR="002E4837" w:rsidRDefault="002E4837" w:rsidP="002E4837">
      <w:pPr>
        <w:rPr>
          <w:b/>
        </w:rPr>
      </w:pPr>
    </w:p>
    <w:p w14:paraId="69118D89" w14:textId="215F66D2" w:rsidR="007D6949" w:rsidRPr="00EC3A95" w:rsidRDefault="002E4837" w:rsidP="002E4837">
      <w:pPr>
        <w:rPr>
          <w:b/>
        </w:rPr>
      </w:pPr>
      <w:r>
        <w:rPr>
          <w:b/>
        </w:rPr>
        <w:t xml:space="preserve">No te olvides de Enviar tus respuestas a </w:t>
      </w:r>
      <w:r>
        <w:t>mi correo pabloortz.09@gmail.com</w:t>
      </w:r>
    </w:p>
    <w:p w14:paraId="111A2395" w14:textId="77777777" w:rsidR="007D6949" w:rsidRPr="00EC3A95" w:rsidRDefault="007D6949" w:rsidP="007D6949">
      <w:pPr>
        <w:rPr>
          <w:b/>
        </w:rPr>
      </w:pPr>
    </w:p>
    <w:p w14:paraId="7FCB5769" w14:textId="77777777" w:rsidR="007D6949" w:rsidRPr="00EC3A95" w:rsidRDefault="007D6949" w:rsidP="007D6949">
      <w:pPr>
        <w:rPr>
          <w:b/>
        </w:rPr>
      </w:pPr>
    </w:p>
    <w:p w14:paraId="1474E430" w14:textId="77777777" w:rsidR="007D6949" w:rsidRPr="00EC3A95" w:rsidRDefault="007D6949" w:rsidP="007D6949">
      <w:pPr>
        <w:rPr>
          <w:b/>
        </w:rPr>
      </w:pPr>
    </w:p>
    <w:p w14:paraId="6136AE52" w14:textId="77777777" w:rsidR="007D6949" w:rsidRPr="00EC3A95" w:rsidRDefault="007D6949" w:rsidP="007D6949">
      <w:pPr>
        <w:rPr>
          <w:b/>
        </w:rPr>
      </w:pPr>
    </w:p>
    <w:p w14:paraId="33AF1DB8" w14:textId="77777777" w:rsidR="007D6949" w:rsidRPr="00EC3A95" w:rsidRDefault="007D6949" w:rsidP="007D6949">
      <w:pPr>
        <w:rPr>
          <w:b/>
        </w:rPr>
      </w:pPr>
    </w:p>
    <w:p w14:paraId="25FE5910" w14:textId="7A2CA3E8" w:rsidR="007D6949" w:rsidRPr="00EC3A95" w:rsidRDefault="007D6949" w:rsidP="007D6949">
      <w:pPr>
        <w:rPr>
          <w:b/>
        </w:rPr>
      </w:pPr>
    </w:p>
    <w:p w14:paraId="32454C73" w14:textId="77777777" w:rsidR="007D6949" w:rsidRPr="00EC3A95" w:rsidRDefault="007D6949" w:rsidP="007D6949">
      <w:pPr>
        <w:rPr>
          <w:b/>
        </w:rPr>
      </w:pPr>
    </w:p>
    <w:p w14:paraId="416A0F6F" w14:textId="77777777" w:rsidR="007D6949" w:rsidRPr="00EC3A95" w:rsidRDefault="007D6949" w:rsidP="007D6949">
      <w:pPr>
        <w:rPr>
          <w:b/>
        </w:rPr>
      </w:pPr>
    </w:p>
    <w:sectPr w:rsidR="007D6949" w:rsidRPr="00EC3A95" w:rsidSect="002404E7">
      <w:footerReference w:type="default" r:id="rId10"/>
      <w:pgSz w:w="12240" w:h="18720" w:code="136"/>
      <w:pgMar w:top="851"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EDD1" w14:textId="77777777" w:rsidR="00547186" w:rsidRDefault="00547186" w:rsidP="0041477E">
      <w:pPr>
        <w:spacing w:after="0" w:line="240" w:lineRule="auto"/>
      </w:pPr>
      <w:r>
        <w:separator/>
      </w:r>
    </w:p>
  </w:endnote>
  <w:endnote w:type="continuationSeparator" w:id="0">
    <w:p w14:paraId="02C47822" w14:textId="77777777" w:rsidR="00547186" w:rsidRDefault="00547186" w:rsidP="0041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44148"/>
      <w:docPartObj>
        <w:docPartGallery w:val="Page Numbers (Bottom of Page)"/>
        <w:docPartUnique/>
      </w:docPartObj>
    </w:sdtPr>
    <w:sdtEndPr/>
    <w:sdtContent>
      <w:p w14:paraId="7D0DCEB3" w14:textId="0357F584" w:rsidR="0041477E" w:rsidRDefault="0041477E">
        <w:pPr>
          <w:pStyle w:val="Piedepgina"/>
        </w:pPr>
        <w:r>
          <w:rPr>
            <w:noProof/>
            <w:lang w:val="es-CL" w:eastAsia="es-CL"/>
          </w:rPr>
          <mc:AlternateContent>
            <mc:Choice Requires="wpg">
              <w:drawing>
                <wp:anchor distT="0" distB="0" distL="114300" distR="114300" simplePos="0" relativeHeight="251659264" behindDoc="0" locked="0" layoutInCell="1" allowOverlap="1" wp14:anchorId="2C65D143" wp14:editId="315A0C2C">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19C2F1" w14:textId="4E5FA155" w:rsidR="0041477E" w:rsidRDefault="0041477E">
                                <w:pPr>
                                  <w:pStyle w:val="Piedepgina"/>
                                  <w:jc w:val="center"/>
                                  <w:rPr>
                                    <w:sz w:val="16"/>
                                    <w:szCs w:val="16"/>
                                  </w:rPr>
                                </w:pPr>
                                <w:r>
                                  <w:fldChar w:fldCharType="begin"/>
                                </w:r>
                                <w:r>
                                  <w:instrText>PAGE    \* MERGEFORMAT</w:instrText>
                                </w:r>
                                <w:r>
                                  <w:fldChar w:fldCharType="separate"/>
                                </w:r>
                                <w:r w:rsidR="0025688F" w:rsidRPr="0025688F">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5D143" id="Grupo 4"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S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M1B1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5919C2F1" w14:textId="4E5FA155" w:rsidR="0041477E" w:rsidRDefault="0041477E">
                          <w:pPr>
                            <w:pStyle w:val="Piedepgina"/>
                            <w:jc w:val="center"/>
                            <w:rPr>
                              <w:sz w:val="16"/>
                              <w:szCs w:val="16"/>
                            </w:rPr>
                          </w:pPr>
                          <w:r>
                            <w:fldChar w:fldCharType="begin"/>
                          </w:r>
                          <w:r>
                            <w:instrText>PAGE    \* MERGEFORMAT</w:instrText>
                          </w:r>
                          <w:r>
                            <w:fldChar w:fldCharType="separate"/>
                          </w:r>
                          <w:r w:rsidR="0025688F" w:rsidRPr="0025688F">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70DA" w14:textId="77777777" w:rsidR="00547186" w:rsidRDefault="00547186" w:rsidP="0041477E">
      <w:pPr>
        <w:spacing w:after="0" w:line="240" w:lineRule="auto"/>
      </w:pPr>
      <w:r>
        <w:separator/>
      </w:r>
    </w:p>
  </w:footnote>
  <w:footnote w:type="continuationSeparator" w:id="0">
    <w:p w14:paraId="112948D8" w14:textId="77777777" w:rsidR="00547186" w:rsidRDefault="00547186" w:rsidP="00414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146A92"/>
    <w:rsid w:val="001C41F1"/>
    <w:rsid w:val="002404E7"/>
    <w:rsid w:val="0025688F"/>
    <w:rsid w:val="002E4837"/>
    <w:rsid w:val="0034661C"/>
    <w:rsid w:val="0041477E"/>
    <w:rsid w:val="00547186"/>
    <w:rsid w:val="006E2CDA"/>
    <w:rsid w:val="006E537D"/>
    <w:rsid w:val="00797FE0"/>
    <w:rsid w:val="007D6949"/>
    <w:rsid w:val="008022F6"/>
    <w:rsid w:val="0084154D"/>
    <w:rsid w:val="00AB4690"/>
    <w:rsid w:val="00C02032"/>
    <w:rsid w:val="00C13E81"/>
    <w:rsid w:val="00C46EB9"/>
    <w:rsid w:val="00E90240"/>
    <w:rsid w:val="00EC3A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77E"/>
    <w:rPr>
      <w:lang w:val="es-ES"/>
    </w:rPr>
  </w:style>
  <w:style w:type="paragraph" w:styleId="Piedepgina">
    <w:name w:val="footer"/>
    <w:basedOn w:val="Normal"/>
    <w:link w:val="PiedepginaCar"/>
    <w:uiPriority w:val="99"/>
    <w:unhideWhenUsed/>
    <w:rsid w:val="00414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77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cp:lastModifiedBy>
  <cp:revision>3</cp:revision>
  <dcterms:created xsi:type="dcterms:W3CDTF">2020-05-25T15:15:00Z</dcterms:created>
  <dcterms:modified xsi:type="dcterms:W3CDTF">2020-05-26T00:05:00Z</dcterms:modified>
</cp:coreProperties>
</file>